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8A436" w14:textId="77777777" w:rsidR="001E490D" w:rsidRDefault="001E490D">
      <w:pPr>
        <w:rPr>
          <w:b/>
        </w:rPr>
      </w:pPr>
    </w:p>
    <w:p w14:paraId="20339D52" w14:textId="494F86C5" w:rsidR="00B8373D" w:rsidRPr="00A75A6E" w:rsidRDefault="00B8373D">
      <w:r w:rsidRPr="00B8373D">
        <w:rPr>
          <w:b/>
        </w:rPr>
        <w:t>TITLE</w:t>
      </w:r>
    </w:p>
    <w:p w14:paraId="772720B6" w14:textId="77777777" w:rsidR="00B8373D" w:rsidRDefault="00B8373D"/>
    <w:p w14:paraId="331EE2B9" w14:textId="77777777" w:rsidR="00B8373D" w:rsidRDefault="00B8373D">
      <w:r>
        <w:t>Transport of Pseudomonas Exotoxin A to the nucleus in Nuclear Envelope-Associated Endosomes</w:t>
      </w:r>
    </w:p>
    <w:p w14:paraId="42ECAFBE" w14:textId="77777777" w:rsidR="00B8373D" w:rsidRDefault="00B8373D"/>
    <w:p w14:paraId="0D1EF261" w14:textId="77777777" w:rsidR="00B8373D" w:rsidRDefault="00B8373D">
      <w:pPr>
        <w:rPr>
          <w:b/>
        </w:rPr>
      </w:pPr>
      <w:r w:rsidRPr="00B8373D">
        <w:rPr>
          <w:b/>
        </w:rPr>
        <w:t>ABSTRACT</w:t>
      </w:r>
    </w:p>
    <w:p w14:paraId="77452B5B" w14:textId="77777777" w:rsidR="00B8373D" w:rsidRDefault="00B8373D">
      <w:pPr>
        <w:rPr>
          <w:b/>
        </w:rPr>
      </w:pPr>
    </w:p>
    <w:p w14:paraId="4E191607" w14:textId="42768FB5" w:rsidR="001E490D" w:rsidRDefault="00B75FE1" w:rsidP="003240BA">
      <w:r>
        <w:t xml:space="preserve">Endocytosis of </w:t>
      </w:r>
      <w:r w:rsidR="005A2475">
        <w:t>cargo</w:t>
      </w:r>
      <w:r>
        <w:t xml:space="preserve"> </w:t>
      </w:r>
      <w:r w:rsidR="001E490D">
        <w:t>follows three pathways:</w:t>
      </w:r>
      <w:r w:rsidR="005A2475">
        <w:t xml:space="preserve"> recycling to the cell surface, retrograde trafficking via the </w:t>
      </w:r>
      <w:proofErr w:type="spellStart"/>
      <w:proofErr w:type="gramStart"/>
      <w:r w:rsidR="005A2475">
        <w:t>golgi</w:t>
      </w:r>
      <w:proofErr w:type="spellEnd"/>
      <w:proofErr w:type="gramEnd"/>
      <w:r w:rsidR="005A2475">
        <w:t xml:space="preserve"> apparatus or degradation in lysosomes. Pseudomonas exotoxin A </w:t>
      </w:r>
      <w:r w:rsidR="00CA220D">
        <w:t>binds</w:t>
      </w:r>
      <w:r w:rsidR="001E490D">
        <w:t xml:space="preserve"> the cell surface receptor LRP1. I</w:t>
      </w:r>
      <w:r w:rsidR="00CA220D">
        <w:t xml:space="preserve">t </w:t>
      </w:r>
      <w:r w:rsidR="00DF69B2">
        <w:t xml:space="preserve">is internalised through endocytosis and </w:t>
      </w:r>
      <w:r w:rsidR="005A2475">
        <w:t xml:space="preserve">typically traffics through </w:t>
      </w:r>
      <w:r w:rsidR="00696031">
        <w:t xml:space="preserve">from the </w:t>
      </w:r>
      <w:proofErr w:type="spellStart"/>
      <w:proofErr w:type="gramStart"/>
      <w:r w:rsidR="00696031">
        <w:t>golgi</w:t>
      </w:r>
      <w:proofErr w:type="spellEnd"/>
      <w:proofErr w:type="gramEnd"/>
      <w:r w:rsidR="00696031">
        <w:t xml:space="preserve"> to the</w:t>
      </w:r>
      <w:r w:rsidR="005A2475">
        <w:t xml:space="preserve"> ER and cyto</w:t>
      </w:r>
      <w:r w:rsidR="00696031">
        <w:t xml:space="preserve">plasm. However, Pseudomonas Exotoxin A can follow a fourth pathway, translocating directly from the cell surface to the nucleus, skipping </w:t>
      </w:r>
      <w:proofErr w:type="spellStart"/>
      <w:r w:rsidR="00696031">
        <w:t>golgi</w:t>
      </w:r>
      <w:proofErr w:type="spellEnd"/>
      <w:r w:rsidR="00696031">
        <w:t xml:space="preserve"> trafficking where packaging and sorting of the cargo to their subcellular destination normally occurs. The toxin </w:t>
      </w:r>
      <w:proofErr w:type="spellStart"/>
      <w:r w:rsidR="00696031">
        <w:t>translocates</w:t>
      </w:r>
      <w:proofErr w:type="spellEnd"/>
      <w:r w:rsidR="00696031">
        <w:t xml:space="preserve"> to the nucleus in vesicles called Nuclear Envelope-Associated Endosomes</w:t>
      </w:r>
      <w:r w:rsidR="0033669D">
        <w:t xml:space="preserve"> (NAEs)</w:t>
      </w:r>
      <w:r w:rsidR="00696031">
        <w:t>; these vesicles are derived from early endosomes.</w:t>
      </w:r>
      <w:r w:rsidR="0033669D">
        <w:t xml:space="preserve"> NAEs dock at the nucleus, fuse with the nuclear envelope and discharge their content into the nucleus.</w:t>
      </w:r>
      <w:r w:rsidR="00530023">
        <w:t xml:space="preserve"> </w:t>
      </w:r>
    </w:p>
    <w:p w14:paraId="3FA3FC21" w14:textId="77777777" w:rsidR="001E490D" w:rsidRDefault="001E490D" w:rsidP="003240BA"/>
    <w:p w14:paraId="6E608672" w14:textId="095C38D9" w:rsidR="005A2475" w:rsidRDefault="00530023" w:rsidP="003240BA">
      <w:r>
        <w:t xml:space="preserve">My project </w:t>
      </w:r>
      <w:r w:rsidR="00F13818">
        <w:t>involves using fluorescent imaging to visualise</w:t>
      </w:r>
      <w:r w:rsidR="001E490D">
        <w:t xml:space="preserve"> NAEs in</w:t>
      </w:r>
      <w:r w:rsidR="00F13818">
        <w:t xml:space="preserve"> live and fixed cells. I will carry out co-localisation studies to characterise</w:t>
      </w:r>
      <w:r>
        <w:t xml:space="preserve"> </w:t>
      </w:r>
      <w:r w:rsidR="00C071D6">
        <w:t>NAEs</w:t>
      </w:r>
      <w:r w:rsidR="003240BA">
        <w:t xml:space="preserve"> and find out which cargo follow these pathways and whether there are specific markers or </w:t>
      </w:r>
      <w:proofErr w:type="spellStart"/>
      <w:r w:rsidR="003240BA">
        <w:t>Rabs</w:t>
      </w:r>
      <w:proofErr w:type="spellEnd"/>
      <w:r w:rsidR="003240BA">
        <w:t xml:space="preserve"> present on these vesicles. A large-scale </w:t>
      </w:r>
      <w:proofErr w:type="spellStart"/>
      <w:r w:rsidR="003240BA">
        <w:t>siRNA</w:t>
      </w:r>
      <w:proofErr w:type="spellEnd"/>
      <w:r w:rsidR="003240BA">
        <w:t xml:space="preserve"> screen will be carried out to help understand the pathway the</w:t>
      </w:r>
      <w:r w:rsidR="001E490D">
        <w:t>se vesicles follow to associate</w:t>
      </w:r>
      <w:r w:rsidR="003240BA">
        <w:t xml:space="preserve"> with the nucleus and fuse with the envelope.</w:t>
      </w:r>
      <w:bookmarkStart w:id="0" w:name="_GoBack"/>
      <w:bookmarkEnd w:id="0"/>
    </w:p>
    <w:p w14:paraId="4EB44683" w14:textId="77777777" w:rsidR="005A2475" w:rsidRDefault="005A2475"/>
    <w:p w14:paraId="2945CB3E" w14:textId="77777777" w:rsidR="005A2475" w:rsidRDefault="005A2475"/>
    <w:p w14:paraId="339D4423" w14:textId="71FBA438" w:rsidR="00B8373D" w:rsidRPr="00B8373D" w:rsidRDefault="00B8373D"/>
    <w:sectPr w:rsidR="00B8373D" w:rsidRPr="00B8373D" w:rsidSect="00067B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3D"/>
    <w:rsid w:val="00067BF1"/>
    <w:rsid w:val="001E490D"/>
    <w:rsid w:val="00244020"/>
    <w:rsid w:val="003240BA"/>
    <w:rsid w:val="0033669D"/>
    <w:rsid w:val="00530023"/>
    <w:rsid w:val="005A2475"/>
    <w:rsid w:val="005E4F2B"/>
    <w:rsid w:val="00696031"/>
    <w:rsid w:val="00A75A6E"/>
    <w:rsid w:val="00B75FE1"/>
    <w:rsid w:val="00B8373D"/>
    <w:rsid w:val="00BD2792"/>
    <w:rsid w:val="00BF0363"/>
    <w:rsid w:val="00C071D6"/>
    <w:rsid w:val="00CA220D"/>
    <w:rsid w:val="00DF69B2"/>
    <w:rsid w:val="00F1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66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Shah</dc:creator>
  <cp:keywords/>
  <dc:description/>
  <cp:lastModifiedBy>Poonam Shah</cp:lastModifiedBy>
  <cp:revision>9</cp:revision>
  <dcterms:created xsi:type="dcterms:W3CDTF">2018-04-20T10:54:00Z</dcterms:created>
  <dcterms:modified xsi:type="dcterms:W3CDTF">2018-04-22T20:09:00Z</dcterms:modified>
</cp:coreProperties>
</file>