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4F510" w14:textId="1DFFD258" w:rsidR="002414AB" w:rsidRPr="00473298" w:rsidRDefault="00567DA4" w:rsidP="00473298">
      <w:pPr>
        <w:jc w:val="center"/>
        <w:rPr>
          <w:rFonts w:ascii="Times New Roman" w:hAnsi="Times New Roman" w:cs="Times New Roman"/>
          <w:b/>
          <w:bCs/>
        </w:rPr>
      </w:pPr>
      <w:r w:rsidRPr="00473298">
        <w:rPr>
          <w:rFonts w:ascii="Times New Roman" w:hAnsi="Times New Roman" w:cs="Times New Roman"/>
          <w:b/>
          <w:bCs/>
        </w:rPr>
        <w:t xml:space="preserve">PGR </w:t>
      </w:r>
      <w:r w:rsidR="00473298">
        <w:rPr>
          <w:rFonts w:ascii="Times New Roman" w:hAnsi="Times New Roman" w:cs="Times New Roman"/>
          <w:b/>
          <w:bCs/>
        </w:rPr>
        <w:t>S</w:t>
      </w:r>
      <w:r w:rsidRPr="00473298">
        <w:rPr>
          <w:rFonts w:ascii="Times New Roman" w:hAnsi="Times New Roman" w:cs="Times New Roman"/>
          <w:b/>
          <w:bCs/>
        </w:rPr>
        <w:t>ymposium Abstract</w:t>
      </w:r>
    </w:p>
    <w:p w14:paraId="1D5997B2" w14:textId="30E220DE" w:rsidR="00567DA4" w:rsidRPr="004347EE" w:rsidRDefault="00567DA4">
      <w:pPr>
        <w:rPr>
          <w:rFonts w:ascii="Times New Roman" w:hAnsi="Times New Roman" w:cs="Times New Roman"/>
          <w:b/>
          <w:bCs/>
        </w:rPr>
      </w:pPr>
    </w:p>
    <w:p w14:paraId="51BDCB67" w14:textId="2AF82696" w:rsidR="00473298" w:rsidRPr="00FB0BC3" w:rsidRDefault="00473298" w:rsidP="00FB0BC3">
      <w:pPr>
        <w:jc w:val="center"/>
        <w:rPr>
          <w:rFonts w:ascii="Times New Roman" w:hAnsi="Times New Roman" w:cs="Times New Roman"/>
          <w:b/>
          <w:bCs/>
        </w:rPr>
      </w:pPr>
      <w:r w:rsidRPr="00FB0BC3">
        <w:rPr>
          <w:rFonts w:ascii="Times New Roman" w:hAnsi="Times New Roman" w:cs="Times New Roman"/>
          <w:b/>
          <w:bCs/>
        </w:rPr>
        <w:t>Stress, coping</w:t>
      </w:r>
      <w:r w:rsidR="002D3A87" w:rsidRPr="00FB0BC3">
        <w:rPr>
          <w:rFonts w:ascii="Times New Roman" w:hAnsi="Times New Roman" w:cs="Times New Roman"/>
          <w:b/>
          <w:bCs/>
        </w:rPr>
        <w:t>,</w:t>
      </w:r>
      <w:r w:rsidRPr="00FB0BC3">
        <w:rPr>
          <w:rFonts w:ascii="Times New Roman" w:hAnsi="Times New Roman" w:cs="Times New Roman"/>
          <w:b/>
          <w:bCs/>
        </w:rPr>
        <w:t xml:space="preserve"> and mental </w:t>
      </w:r>
      <w:r w:rsidR="002D3A87" w:rsidRPr="00FB0BC3">
        <w:rPr>
          <w:rFonts w:ascii="Times New Roman" w:hAnsi="Times New Roman" w:cs="Times New Roman"/>
          <w:b/>
          <w:bCs/>
        </w:rPr>
        <w:t>h</w:t>
      </w:r>
      <w:r w:rsidRPr="00FB0BC3">
        <w:rPr>
          <w:rFonts w:ascii="Times New Roman" w:hAnsi="Times New Roman" w:cs="Times New Roman"/>
          <w:b/>
          <w:bCs/>
        </w:rPr>
        <w:t>ealth of youn</w:t>
      </w:r>
      <w:r w:rsidR="002D3A87" w:rsidRPr="00FB0BC3">
        <w:rPr>
          <w:rFonts w:ascii="Times New Roman" w:hAnsi="Times New Roman" w:cs="Times New Roman"/>
          <w:b/>
          <w:bCs/>
        </w:rPr>
        <w:t>g</w:t>
      </w:r>
      <w:r w:rsidRPr="00FB0BC3">
        <w:rPr>
          <w:rFonts w:ascii="Times New Roman" w:hAnsi="Times New Roman" w:cs="Times New Roman"/>
          <w:b/>
          <w:bCs/>
        </w:rPr>
        <w:t xml:space="preserve"> people living in urban sl</w:t>
      </w:r>
      <w:r w:rsidR="002D3A87" w:rsidRPr="00FB0BC3">
        <w:rPr>
          <w:rFonts w:ascii="Times New Roman" w:hAnsi="Times New Roman" w:cs="Times New Roman"/>
          <w:b/>
          <w:bCs/>
        </w:rPr>
        <w:t>u</w:t>
      </w:r>
      <w:r w:rsidRPr="00FB0BC3">
        <w:rPr>
          <w:rFonts w:ascii="Times New Roman" w:hAnsi="Times New Roman" w:cs="Times New Roman"/>
          <w:b/>
          <w:bCs/>
        </w:rPr>
        <w:t>ms of Ibadan Nigeria</w:t>
      </w:r>
    </w:p>
    <w:p w14:paraId="2C722339" w14:textId="77777777" w:rsidR="00567DA4" w:rsidRPr="00FB0BC3" w:rsidRDefault="00567DA4">
      <w:pPr>
        <w:rPr>
          <w:rFonts w:ascii="Times New Roman" w:hAnsi="Times New Roman" w:cs="Times New Roman"/>
          <w:b/>
          <w:bCs/>
        </w:rPr>
      </w:pPr>
    </w:p>
    <w:p w14:paraId="6BCB9B1A" w14:textId="60F10C57" w:rsidR="00F16051" w:rsidRPr="00473298" w:rsidRDefault="00F16051" w:rsidP="00FB0BC3">
      <w:pPr>
        <w:spacing w:line="360" w:lineRule="auto"/>
        <w:rPr>
          <w:rFonts w:ascii="Times New Roman" w:hAnsi="Times New Roman" w:cs="Times New Roman"/>
        </w:rPr>
      </w:pPr>
      <w:r w:rsidRPr="00473298">
        <w:rPr>
          <w:rFonts w:ascii="Times New Roman" w:hAnsi="Times New Roman" w:cs="Times New Roman"/>
          <w:b/>
          <w:bCs/>
        </w:rPr>
        <w:t>Background</w:t>
      </w:r>
      <w:r w:rsidRPr="00473298">
        <w:rPr>
          <w:rFonts w:ascii="Times New Roman" w:hAnsi="Times New Roman" w:cs="Times New Roman"/>
        </w:rPr>
        <w:t>: Young people</w:t>
      </w:r>
      <w:r w:rsidR="00DA7FDF">
        <w:rPr>
          <w:rFonts w:ascii="Times New Roman" w:hAnsi="Times New Roman" w:cs="Times New Roman"/>
        </w:rPr>
        <w:t xml:space="preserve"> (ages 15 – 24)</w:t>
      </w:r>
      <w:r w:rsidR="004B205B">
        <w:rPr>
          <w:rFonts w:ascii="Times New Roman" w:hAnsi="Times New Roman" w:cs="Times New Roman"/>
        </w:rPr>
        <w:t xml:space="preserve">  </w:t>
      </w:r>
      <w:r w:rsidRPr="00473298">
        <w:rPr>
          <w:rFonts w:ascii="Times New Roman" w:hAnsi="Times New Roman" w:cs="Times New Roman"/>
        </w:rPr>
        <w:t>make up about one-quarter of the world population today, and</w:t>
      </w:r>
      <w:r w:rsidR="00744350" w:rsidRPr="00473298">
        <w:rPr>
          <w:rFonts w:ascii="Times New Roman" w:hAnsi="Times New Roman" w:cs="Times New Roman"/>
        </w:rPr>
        <w:t xml:space="preserve"> over 90%</w:t>
      </w:r>
      <w:r w:rsidRPr="00473298">
        <w:rPr>
          <w:rFonts w:ascii="Times New Roman" w:hAnsi="Times New Roman" w:cs="Times New Roman"/>
        </w:rPr>
        <w:t xml:space="preserve"> of them live in low- and middle-income countries (LMICs). With</w:t>
      </w:r>
      <w:r w:rsidR="004F4AED">
        <w:rPr>
          <w:rFonts w:ascii="Times New Roman" w:hAnsi="Times New Roman" w:cs="Times New Roman"/>
        </w:rPr>
        <w:t xml:space="preserve"> ongoing</w:t>
      </w:r>
      <w:r w:rsidRPr="00473298">
        <w:rPr>
          <w:rFonts w:ascii="Times New Roman" w:hAnsi="Times New Roman" w:cs="Times New Roman"/>
        </w:rPr>
        <w:t xml:space="preserve"> rapid urbanization</w:t>
      </w:r>
      <w:r w:rsidR="004F4AED">
        <w:rPr>
          <w:rFonts w:ascii="Times New Roman" w:hAnsi="Times New Roman" w:cs="Times New Roman"/>
        </w:rPr>
        <w:t xml:space="preserve"> all over the world</w:t>
      </w:r>
      <w:r w:rsidRPr="00473298">
        <w:rPr>
          <w:rFonts w:ascii="Times New Roman" w:hAnsi="Times New Roman" w:cs="Times New Roman"/>
        </w:rPr>
        <w:t>, more yo</w:t>
      </w:r>
      <w:r w:rsidR="004F3429">
        <w:rPr>
          <w:rFonts w:ascii="Times New Roman" w:hAnsi="Times New Roman" w:cs="Times New Roman"/>
        </w:rPr>
        <w:t>ung people</w:t>
      </w:r>
      <w:r w:rsidRPr="00473298">
        <w:rPr>
          <w:rFonts w:ascii="Times New Roman" w:hAnsi="Times New Roman" w:cs="Times New Roman"/>
        </w:rPr>
        <w:t xml:space="preserve"> are living in informal urban settlements known as slums. These contexts are marked by</w:t>
      </w:r>
      <w:r w:rsidR="00DA4CB0" w:rsidRPr="00473298">
        <w:rPr>
          <w:rFonts w:ascii="Times New Roman" w:hAnsi="Times New Roman" w:cs="Times New Roman"/>
        </w:rPr>
        <w:t xml:space="preserve"> </w:t>
      </w:r>
      <w:r w:rsidRPr="00473298">
        <w:rPr>
          <w:rFonts w:ascii="Times New Roman" w:hAnsi="Times New Roman" w:cs="Times New Roman"/>
        </w:rPr>
        <w:t xml:space="preserve">socioeconomic deprivation, poor quality housing, overcrowding, insecurity, and violence, which </w:t>
      </w:r>
      <w:r w:rsidR="007F7DAB" w:rsidRPr="00473298">
        <w:rPr>
          <w:rFonts w:ascii="Times New Roman" w:hAnsi="Times New Roman" w:cs="Times New Roman"/>
        </w:rPr>
        <w:t xml:space="preserve">all </w:t>
      </w:r>
      <w:r w:rsidRPr="00473298">
        <w:rPr>
          <w:rFonts w:ascii="Times New Roman" w:hAnsi="Times New Roman" w:cs="Times New Roman"/>
        </w:rPr>
        <w:t>increase the</w:t>
      </w:r>
      <w:r w:rsidR="002D3A87">
        <w:rPr>
          <w:rFonts w:ascii="Times New Roman" w:hAnsi="Times New Roman" w:cs="Times New Roman"/>
        </w:rPr>
        <w:t xml:space="preserve"> </w:t>
      </w:r>
      <w:r w:rsidR="00DA4CB0" w:rsidRPr="00473298">
        <w:rPr>
          <w:rFonts w:ascii="Times New Roman" w:hAnsi="Times New Roman" w:cs="Times New Roman"/>
        </w:rPr>
        <w:t xml:space="preserve">mental health risks of </w:t>
      </w:r>
      <w:r w:rsidR="00DA7FDF">
        <w:rPr>
          <w:rFonts w:ascii="Times New Roman" w:hAnsi="Times New Roman" w:cs="Times New Roman"/>
        </w:rPr>
        <w:t xml:space="preserve"> young people who live in slums.</w:t>
      </w:r>
      <w:r w:rsidR="00DA4CB0" w:rsidRPr="00473298">
        <w:rPr>
          <w:rFonts w:ascii="Times New Roman" w:hAnsi="Times New Roman" w:cs="Times New Roman"/>
        </w:rPr>
        <w:t xml:space="preserve"> </w:t>
      </w:r>
    </w:p>
    <w:p w14:paraId="575999BC" w14:textId="35682F3E" w:rsidR="00F16051" w:rsidRPr="00473298" w:rsidRDefault="00F16051" w:rsidP="00FB0BC3">
      <w:pPr>
        <w:spacing w:line="360" w:lineRule="auto"/>
        <w:rPr>
          <w:rFonts w:ascii="Times New Roman" w:hAnsi="Times New Roman" w:cs="Times New Roman"/>
        </w:rPr>
      </w:pPr>
      <w:r w:rsidRPr="00473298">
        <w:rPr>
          <w:rFonts w:ascii="Times New Roman" w:hAnsi="Times New Roman" w:cs="Times New Roman"/>
          <w:b/>
          <w:bCs/>
        </w:rPr>
        <w:t>Aims and objectives</w:t>
      </w:r>
      <w:r w:rsidRPr="00473298">
        <w:rPr>
          <w:rFonts w:ascii="Times New Roman" w:hAnsi="Times New Roman" w:cs="Times New Roman"/>
        </w:rPr>
        <w:t xml:space="preserve"> This study aims </w:t>
      </w:r>
      <w:r w:rsidR="00DA4CB0" w:rsidRPr="00473298">
        <w:rPr>
          <w:rFonts w:ascii="Times New Roman" w:hAnsi="Times New Roman" w:cs="Times New Roman"/>
        </w:rPr>
        <w:t xml:space="preserve">to explore </w:t>
      </w:r>
      <w:r w:rsidR="00473298" w:rsidRPr="00473298">
        <w:rPr>
          <w:rFonts w:ascii="Times New Roman" w:hAnsi="Times New Roman" w:cs="Times New Roman"/>
        </w:rPr>
        <w:t>stress</w:t>
      </w:r>
      <w:r w:rsidR="002D3A87">
        <w:rPr>
          <w:rFonts w:ascii="Times New Roman" w:hAnsi="Times New Roman" w:cs="Times New Roman"/>
        </w:rPr>
        <w:t xml:space="preserve">, </w:t>
      </w:r>
      <w:r w:rsidR="00473298" w:rsidRPr="00473298">
        <w:rPr>
          <w:rFonts w:ascii="Times New Roman" w:hAnsi="Times New Roman" w:cs="Times New Roman"/>
        </w:rPr>
        <w:t>coping</w:t>
      </w:r>
      <w:r w:rsidR="002D3A87">
        <w:rPr>
          <w:rFonts w:ascii="Times New Roman" w:hAnsi="Times New Roman" w:cs="Times New Roman"/>
        </w:rPr>
        <w:t>,</w:t>
      </w:r>
      <w:r w:rsidR="000E6605">
        <w:rPr>
          <w:rFonts w:ascii="Times New Roman" w:hAnsi="Times New Roman" w:cs="Times New Roman"/>
        </w:rPr>
        <w:t xml:space="preserve"> </w:t>
      </w:r>
      <w:r w:rsidR="00710C6E">
        <w:rPr>
          <w:rFonts w:ascii="Times New Roman" w:hAnsi="Times New Roman" w:cs="Times New Roman"/>
        </w:rPr>
        <w:t xml:space="preserve">mental health problems, </w:t>
      </w:r>
      <w:r w:rsidR="000E6605">
        <w:rPr>
          <w:rFonts w:ascii="Times New Roman" w:hAnsi="Times New Roman" w:cs="Times New Roman"/>
        </w:rPr>
        <w:t xml:space="preserve">and </w:t>
      </w:r>
      <w:r w:rsidR="00DA4CB0" w:rsidRPr="00473298">
        <w:rPr>
          <w:rFonts w:ascii="Times New Roman" w:hAnsi="Times New Roman" w:cs="Times New Roman"/>
        </w:rPr>
        <w:t>perceptions</w:t>
      </w:r>
      <w:r w:rsidR="00742090" w:rsidRPr="00473298">
        <w:rPr>
          <w:rFonts w:ascii="Times New Roman" w:hAnsi="Times New Roman" w:cs="Times New Roman"/>
        </w:rPr>
        <w:t xml:space="preserve"> among</w:t>
      </w:r>
      <w:r w:rsidR="00DA7FDF">
        <w:rPr>
          <w:rFonts w:ascii="Times New Roman" w:hAnsi="Times New Roman" w:cs="Times New Roman"/>
        </w:rPr>
        <w:t xml:space="preserve"> youth living in slums</w:t>
      </w:r>
      <w:r w:rsidR="00742090" w:rsidRPr="00473298">
        <w:rPr>
          <w:rFonts w:ascii="Times New Roman" w:hAnsi="Times New Roman" w:cs="Times New Roman"/>
        </w:rPr>
        <w:t xml:space="preserve"> </w:t>
      </w:r>
      <w:r w:rsidR="00DA7FDF">
        <w:rPr>
          <w:rFonts w:ascii="Times New Roman" w:hAnsi="Times New Roman" w:cs="Times New Roman"/>
        </w:rPr>
        <w:t>of</w:t>
      </w:r>
      <w:r w:rsidR="00742090" w:rsidRPr="00473298">
        <w:rPr>
          <w:rFonts w:ascii="Times New Roman" w:hAnsi="Times New Roman" w:cs="Times New Roman"/>
        </w:rPr>
        <w:t xml:space="preserve"> Ibadan, Nigeria </w:t>
      </w:r>
      <w:r w:rsidR="00DA4CB0" w:rsidRPr="00473298">
        <w:rPr>
          <w:rFonts w:ascii="Times New Roman" w:hAnsi="Times New Roman" w:cs="Times New Roman"/>
        </w:rPr>
        <w:t xml:space="preserve">   </w:t>
      </w:r>
    </w:p>
    <w:p w14:paraId="3AE2ECCE" w14:textId="77C34AF5" w:rsidR="00567DA4" w:rsidRPr="00473298" w:rsidRDefault="00567DA4" w:rsidP="00FB0BC3">
      <w:pPr>
        <w:spacing w:line="360" w:lineRule="auto"/>
        <w:rPr>
          <w:rFonts w:ascii="Times New Roman" w:hAnsi="Times New Roman" w:cs="Times New Roman"/>
        </w:rPr>
      </w:pPr>
      <w:r w:rsidRPr="00473298">
        <w:rPr>
          <w:rFonts w:ascii="Times New Roman" w:hAnsi="Times New Roman" w:cs="Times New Roman"/>
          <w:b/>
          <w:bCs/>
        </w:rPr>
        <w:t xml:space="preserve">Methods: </w:t>
      </w:r>
      <w:r w:rsidR="00F16051" w:rsidRPr="00473298">
        <w:rPr>
          <w:rFonts w:ascii="Times New Roman" w:hAnsi="Times New Roman" w:cs="Times New Roman"/>
          <w:b/>
          <w:bCs/>
        </w:rPr>
        <w:t xml:space="preserve"> </w:t>
      </w:r>
      <w:r w:rsidR="00F16051" w:rsidRPr="00473298">
        <w:rPr>
          <w:rFonts w:ascii="Times New Roman" w:hAnsi="Times New Roman" w:cs="Times New Roman"/>
        </w:rPr>
        <w:t xml:space="preserve">This </w:t>
      </w:r>
      <w:r w:rsidR="00DA7FDF">
        <w:rPr>
          <w:rFonts w:ascii="Times New Roman" w:hAnsi="Times New Roman" w:cs="Times New Roman"/>
        </w:rPr>
        <w:t xml:space="preserve">is </w:t>
      </w:r>
      <w:r w:rsidR="00F16051" w:rsidRPr="00473298">
        <w:rPr>
          <w:rFonts w:ascii="Times New Roman" w:hAnsi="Times New Roman" w:cs="Times New Roman"/>
        </w:rPr>
        <w:t>a m</w:t>
      </w:r>
      <w:r w:rsidRPr="00473298">
        <w:rPr>
          <w:rFonts w:ascii="Times New Roman" w:hAnsi="Times New Roman" w:cs="Times New Roman"/>
        </w:rPr>
        <w:t>ixed</w:t>
      </w:r>
      <w:r w:rsidR="00F16051" w:rsidRPr="00473298">
        <w:rPr>
          <w:rFonts w:ascii="Times New Roman" w:hAnsi="Times New Roman" w:cs="Times New Roman"/>
        </w:rPr>
        <w:t xml:space="preserve"> methods study </w:t>
      </w:r>
      <w:r w:rsidR="004F3A41">
        <w:rPr>
          <w:rFonts w:ascii="Times New Roman" w:hAnsi="Times New Roman" w:cs="Times New Roman"/>
        </w:rPr>
        <w:t>using</w:t>
      </w:r>
      <w:r w:rsidR="00F16051" w:rsidRPr="00473298">
        <w:rPr>
          <w:rFonts w:ascii="Times New Roman" w:hAnsi="Times New Roman" w:cs="Times New Roman"/>
        </w:rPr>
        <w:t xml:space="preserve"> a cross – sectional survey</w:t>
      </w:r>
      <w:r w:rsidR="004F4AED">
        <w:rPr>
          <w:rFonts w:ascii="Times New Roman" w:hAnsi="Times New Roman" w:cs="Times New Roman"/>
        </w:rPr>
        <w:t>,</w:t>
      </w:r>
      <w:r w:rsidR="00F16051" w:rsidRPr="00473298">
        <w:rPr>
          <w:rFonts w:ascii="Times New Roman" w:hAnsi="Times New Roman" w:cs="Times New Roman"/>
        </w:rPr>
        <w:t xml:space="preserve"> in-depth interviews,</w:t>
      </w:r>
      <w:r w:rsidR="00321777">
        <w:rPr>
          <w:rFonts w:ascii="Times New Roman" w:hAnsi="Times New Roman" w:cs="Times New Roman"/>
        </w:rPr>
        <w:t xml:space="preserve"> and </w:t>
      </w:r>
      <w:r w:rsidR="0007644A">
        <w:rPr>
          <w:rFonts w:ascii="Times New Roman" w:hAnsi="Times New Roman" w:cs="Times New Roman"/>
        </w:rPr>
        <w:t>P</w:t>
      </w:r>
      <w:r w:rsidR="00F16051" w:rsidRPr="00473298">
        <w:rPr>
          <w:rFonts w:ascii="Times New Roman" w:hAnsi="Times New Roman" w:cs="Times New Roman"/>
        </w:rPr>
        <w:t>hotovoice</w:t>
      </w:r>
      <w:r w:rsidR="00DA7FDF">
        <w:rPr>
          <w:rFonts w:ascii="Times New Roman" w:hAnsi="Times New Roman" w:cs="Times New Roman"/>
        </w:rPr>
        <w:t>.</w:t>
      </w:r>
    </w:p>
    <w:p w14:paraId="39C44857" w14:textId="1A735F97" w:rsidR="00744350" w:rsidRPr="00744350" w:rsidRDefault="00567DA4" w:rsidP="00FB0BC3">
      <w:pPr>
        <w:spacing w:line="360" w:lineRule="auto"/>
        <w:rPr>
          <w:rFonts w:ascii="Times New Roman" w:hAnsi="Times New Roman" w:cs="Times New Roman"/>
        </w:rPr>
      </w:pPr>
      <w:r w:rsidRPr="00473298">
        <w:rPr>
          <w:rFonts w:ascii="Times New Roman" w:hAnsi="Times New Roman" w:cs="Times New Roman"/>
          <w:b/>
          <w:bCs/>
        </w:rPr>
        <w:t>Results</w:t>
      </w:r>
      <w:r w:rsidRPr="00473298">
        <w:rPr>
          <w:rFonts w:ascii="Times New Roman" w:hAnsi="Times New Roman" w:cs="Times New Roman"/>
        </w:rPr>
        <w:t>:</w:t>
      </w:r>
      <w:r w:rsidR="00DA4CB0" w:rsidRPr="00473298">
        <w:rPr>
          <w:rFonts w:ascii="Times New Roman" w:hAnsi="Times New Roman" w:cs="Times New Roman"/>
        </w:rPr>
        <w:t xml:space="preserve"> </w:t>
      </w:r>
      <w:r w:rsidR="00742090" w:rsidRPr="00473298">
        <w:rPr>
          <w:rFonts w:ascii="Times New Roman" w:hAnsi="Times New Roman" w:cs="Times New Roman"/>
        </w:rPr>
        <w:t xml:space="preserve"> A total of 1</w:t>
      </w:r>
      <w:r w:rsidR="00DA7FDF">
        <w:rPr>
          <w:rFonts w:ascii="Times New Roman" w:hAnsi="Times New Roman" w:cs="Times New Roman"/>
        </w:rPr>
        <w:t>40</w:t>
      </w:r>
      <w:r w:rsidR="00742090" w:rsidRPr="00473298">
        <w:rPr>
          <w:rFonts w:ascii="Times New Roman" w:hAnsi="Times New Roman" w:cs="Times New Roman"/>
        </w:rPr>
        <w:t xml:space="preserve"> young people participated in th</w:t>
      </w:r>
      <w:r w:rsidR="00DA7FDF">
        <w:rPr>
          <w:rFonts w:ascii="Times New Roman" w:hAnsi="Times New Roman" w:cs="Times New Roman"/>
        </w:rPr>
        <w:t>e survey, 17 in the interviews and 10 in the Photovoice.</w:t>
      </w:r>
      <w:r w:rsidR="00742090" w:rsidRPr="00473298">
        <w:rPr>
          <w:rFonts w:ascii="Times New Roman" w:hAnsi="Times New Roman" w:cs="Times New Roman"/>
        </w:rPr>
        <w:t xml:space="preserve"> Their mean age was </w:t>
      </w:r>
      <w:r w:rsidR="00321777">
        <w:rPr>
          <w:rFonts w:ascii="Times New Roman" w:hAnsi="Times New Roman" w:cs="Times New Roman"/>
        </w:rPr>
        <w:t>19.7 years</w:t>
      </w:r>
      <w:r w:rsidR="00742090" w:rsidRPr="00473298">
        <w:rPr>
          <w:rFonts w:ascii="Times New Roman" w:hAnsi="Times New Roman" w:cs="Times New Roman"/>
        </w:rPr>
        <w:t xml:space="preserve"> (SD</w:t>
      </w:r>
      <w:r w:rsidR="00321777">
        <w:rPr>
          <w:rFonts w:ascii="Times New Roman" w:hAnsi="Times New Roman" w:cs="Times New Roman"/>
        </w:rPr>
        <w:t xml:space="preserve"> = 2.8</w:t>
      </w:r>
      <w:r w:rsidR="00742090" w:rsidRPr="00473298">
        <w:rPr>
          <w:rFonts w:ascii="Times New Roman" w:hAnsi="Times New Roman" w:cs="Times New Roman"/>
        </w:rPr>
        <w:t xml:space="preserve">), </w:t>
      </w:r>
      <w:r w:rsidR="00321777">
        <w:rPr>
          <w:rFonts w:ascii="Times New Roman" w:hAnsi="Times New Roman" w:cs="Times New Roman"/>
        </w:rPr>
        <w:t>55.7</w:t>
      </w:r>
      <w:r w:rsidR="00742090" w:rsidRPr="00473298">
        <w:rPr>
          <w:rFonts w:ascii="Times New Roman" w:hAnsi="Times New Roman" w:cs="Times New Roman"/>
        </w:rPr>
        <w:t>% were</w:t>
      </w:r>
      <w:r w:rsidR="00321777">
        <w:rPr>
          <w:rFonts w:ascii="Times New Roman" w:hAnsi="Times New Roman" w:cs="Times New Roman"/>
        </w:rPr>
        <w:t xml:space="preserve"> females</w:t>
      </w:r>
      <w:r w:rsidR="00742090" w:rsidRPr="00473298">
        <w:rPr>
          <w:rFonts w:ascii="Times New Roman" w:hAnsi="Times New Roman" w:cs="Times New Roman"/>
        </w:rPr>
        <w:t>,</w:t>
      </w:r>
      <w:r w:rsidR="00321777">
        <w:rPr>
          <w:rFonts w:ascii="Times New Roman" w:hAnsi="Times New Roman" w:cs="Times New Roman"/>
        </w:rPr>
        <w:t xml:space="preserve"> and 80.7</w:t>
      </w:r>
      <w:r w:rsidR="00742090" w:rsidRPr="00473298">
        <w:rPr>
          <w:rFonts w:ascii="Times New Roman" w:hAnsi="Times New Roman" w:cs="Times New Roman"/>
        </w:rPr>
        <w:t xml:space="preserve"> %</w:t>
      </w:r>
      <w:r w:rsidR="009836FC">
        <w:rPr>
          <w:rFonts w:ascii="Times New Roman" w:hAnsi="Times New Roman" w:cs="Times New Roman"/>
        </w:rPr>
        <w:t xml:space="preserve"> were</w:t>
      </w:r>
      <w:r w:rsidR="00742090" w:rsidRPr="00473298">
        <w:rPr>
          <w:rFonts w:ascii="Times New Roman" w:hAnsi="Times New Roman" w:cs="Times New Roman"/>
        </w:rPr>
        <w:t xml:space="preserve"> single</w:t>
      </w:r>
      <w:r w:rsidR="00321777">
        <w:rPr>
          <w:rFonts w:ascii="Times New Roman" w:hAnsi="Times New Roman" w:cs="Times New Roman"/>
        </w:rPr>
        <w:t xml:space="preserve">. </w:t>
      </w:r>
      <w:r w:rsidR="004347EE">
        <w:rPr>
          <w:rFonts w:ascii="Times New Roman" w:hAnsi="Times New Roman" w:cs="Times New Roman"/>
        </w:rPr>
        <w:t xml:space="preserve">The survey showed that participants had little knowledge of, and stigmatising attitudes to mental health problems. </w:t>
      </w:r>
      <w:r w:rsidR="004347EE">
        <w:rPr>
          <w:rFonts w:ascii="Times New Roman" w:hAnsi="Times New Roman" w:cs="Times New Roman"/>
        </w:rPr>
        <w:t>S</w:t>
      </w:r>
      <w:r w:rsidR="00744350" w:rsidRPr="00473298">
        <w:rPr>
          <w:rFonts w:ascii="Times New Roman" w:hAnsi="Times New Roman" w:cs="Times New Roman"/>
        </w:rPr>
        <w:t xml:space="preserve">tressors experienced by participants </w:t>
      </w:r>
      <w:r w:rsidR="004F3429">
        <w:rPr>
          <w:rFonts w:ascii="Times New Roman" w:hAnsi="Times New Roman" w:cs="Times New Roman"/>
        </w:rPr>
        <w:t>included</w:t>
      </w:r>
      <w:r w:rsidR="004F4AED">
        <w:rPr>
          <w:rFonts w:ascii="Times New Roman" w:hAnsi="Times New Roman" w:cs="Times New Roman"/>
        </w:rPr>
        <w:t xml:space="preserve"> repeated community</w:t>
      </w:r>
      <w:r w:rsidR="00744350" w:rsidRPr="00473298">
        <w:rPr>
          <w:rFonts w:ascii="Times New Roman" w:hAnsi="Times New Roman" w:cs="Times New Roman"/>
        </w:rPr>
        <w:t xml:space="preserve"> violence, poverty</w:t>
      </w:r>
      <w:r w:rsidR="00DA7FDF">
        <w:rPr>
          <w:rFonts w:ascii="Times New Roman" w:hAnsi="Times New Roman" w:cs="Times New Roman"/>
        </w:rPr>
        <w:t>,</w:t>
      </w:r>
      <w:r w:rsidR="004F3429">
        <w:rPr>
          <w:rFonts w:ascii="Times New Roman" w:hAnsi="Times New Roman" w:cs="Times New Roman"/>
        </w:rPr>
        <w:t xml:space="preserve"> </w:t>
      </w:r>
      <w:r w:rsidR="00DA7FDF">
        <w:rPr>
          <w:rFonts w:ascii="Times New Roman" w:hAnsi="Times New Roman" w:cs="Times New Roman"/>
        </w:rPr>
        <w:t xml:space="preserve">lack of opportunities in education and employment, </w:t>
      </w:r>
      <w:r w:rsidR="00744350" w:rsidRPr="00473298">
        <w:rPr>
          <w:rFonts w:ascii="Times New Roman" w:hAnsi="Times New Roman" w:cs="Times New Roman"/>
        </w:rPr>
        <w:t xml:space="preserve"> harsh and </w:t>
      </w:r>
      <w:r w:rsidR="004F3429">
        <w:rPr>
          <w:rFonts w:ascii="Times New Roman" w:hAnsi="Times New Roman" w:cs="Times New Roman"/>
        </w:rPr>
        <w:t>limited</w:t>
      </w:r>
      <w:r w:rsidR="004F3429" w:rsidRPr="00473298">
        <w:rPr>
          <w:rFonts w:ascii="Times New Roman" w:hAnsi="Times New Roman" w:cs="Times New Roman"/>
        </w:rPr>
        <w:t xml:space="preserve"> </w:t>
      </w:r>
      <w:r w:rsidR="00744350" w:rsidRPr="00473298">
        <w:rPr>
          <w:rFonts w:ascii="Times New Roman" w:hAnsi="Times New Roman" w:cs="Times New Roman"/>
        </w:rPr>
        <w:t>parental supervision,</w:t>
      </w:r>
      <w:r w:rsidR="00710C6E">
        <w:rPr>
          <w:rFonts w:ascii="Times New Roman" w:hAnsi="Times New Roman" w:cs="Times New Roman"/>
        </w:rPr>
        <w:t xml:space="preserve"> </w:t>
      </w:r>
      <w:r w:rsidR="00744350" w:rsidRPr="00473298">
        <w:rPr>
          <w:rFonts w:ascii="Times New Roman" w:hAnsi="Times New Roman" w:cs="Times New Roman"/>
        </w:rPr>
        <w:t>dirty</w:t>
      </w:r>
      <w:r w:rsidR="00710C6E">
        <w:rPr>
          <w:rFonts w:ascii="Times New Roman" w:hAnsi="Times New Roman" w:cs="Times New Roman"/>
        </w:rPr>
        <w:t xml:space="preserve"> and </w:t>
      </w:r>
      <w:r w:rsidR="00744350" w:rsidRPr="00473298">
        <w:rPr>
          <w:rFonts w:ascii="Times New Roman" w:hAnsi="Times New Roman" w:cs="Times New Roman"/>
        </w:rPr>
        <w:t>dangerous physical environments.</w:t>
      </w:r>
      <w:r w:rsidR="00DA7FDF">
        <w:rPr>
          <w:rFonts w:ascii="Times New Roman" w:hAnsi="Times New Roman" w:cs="Times New Roman"/>
        </w:rPr>
        <w:t xml:space="preserve"> Participants </w:t>
      </w:r>
      <w:r w:rsidR="00744350" w:rsidRPr="00473298">
        <w:rPr>
          <w:rFonts w:ascii="Times New Roman" w:hAnsi="Times New Roman" w:cs="Times New Roman"/>
        </w:rPr>
        <w:t xml:space="preserve"> </w:t>
      </w:r>
      <w:r w:rsidR="004F3429">
        <w:rPr>
          <w:rFonts w:ascii="Times New Roman" w:hAnsi="Times New Roman" w:cs="Times New Roman"/>
        </w:rPr>
        <w:t xml:space="preserve">described </w:t>
      </w:r>
      <w:r w:rsidR="00744350" w:rsidRPr="00473298">
        <w:rPr>
          <w:rFonts w:ascii="Times New Roman" w:hAnsi="Times New Roman" w:cs="Times New Roman"/>
        </w:rPr>
        <w:t>cop</w:t>
      </w:r>
      <w:r w:rsidR="004F3429">
        <w:rPr>
          <w:rFonts w:ascii="Times New Roman" w:hAnsi="Times New Roman" w:cs="Times New Roman"/>
        </w:rPr>
        <w:t>ing</w:t>
      </w:r>
      <w:r w:rsidR="00FB0BC3">
        <w:rPr>
          <w:rFonts w:ascii="Times New Roman" w:hAnsi="Times New Roman" w:cs="Times New Roman"/>
        </w:rPr>
        <w:t xml:space="preserve"> </w:t>
      </w:r>
      <w:r w:rsidR="004F3429">
        <w:rPr>
          <w:rFonts w:ascii="Times New Roman" w:hAnsi="Times New Roman" w:cs="Times New Roman"/>
        </w:rPr>
        <w:t>through</w:t>
      </w:r>
      <w:r w:rsidR="00744350" w:rsidRPr="00473298">
        <w:rPr>
          <w:rFonts w:ascii="Times New Roman" w:hAnsi="Times New Roman" w:cs="Times New Roman"/>
        </w:rPr>
        <w:t xml:space="preserve"> </w:t>
      </w:r>
      <w:r w:rsidR="004F3429">
        <w:rPr>
          <w:rFonts w:ascii="Times New Roman" w:hAnsi="Times New Roman" w:cs="Times New Roman"/>
        </w:rPr>
        <w:t xml:space="preserve">spiritual </w:t>
      </w:r>
      <w:r w:rsidR="00744350" w:rsidRPr="00473298">
        <w:rPr>
          <w:rFonts w:ascii="Times New Roman" w:hAnsi="Times New Roman" w:cs="Times New Roman"/>
        </w:rPr>
        <w:t>faith,</w:t>
      </w:r>
      <w:r w:rsidR="004347EE">
        <w:rPr>
          <w:rFonts w:ascii="Times New Roman" w:hAnsi="Times New Roman" w:cs="Times New Roman"/>
        </w:rPr>
        <w:t xml:space="preserve"> </w:t>
      </w:r>
      <w:r w:rsidR="00DA7FDF">
        <w:rPr>
          <w:rFonts w:ascii="Times New Roman" w:hAnsi="Times New Roman" w:cs="Times New Roman"/>
        </w:rPr>
        <w:t>upholding</w:t>
      </w:r>
      <w:r w:rsidR="004B205B">
        <w:rPr>
          <w:rFonts w:ascii="Times New Roman" w:hAnsi="Times New Roman" w:cs="Times New Roman"/>
        </w:rPr>
        <w:t xml:space="preserve"> personal</w:t>
      </w:r>
      <w:r w:rsidR="00DA7FDF">
        <w:rPr>
          <w:rFonts w:ascii="Times New Roman" w:hAnsi="Times New Roman" w:cs="Times New Roman"/>
        </w:rPr>
        <w:t xml:space="preserve"> </w:t>
      </w:r>
      <w:r w:rsidR="00473298" w:rsidRPr="00473298">
        <w:rPr>
          <w:rFonts w:ascii="Times New Roman" w:hAnsi="Times New Roman" w:cs="Times New Roman"/>
        </w:rPr>
        <w:t>v</w:t>
      </w:r>
      <w:r w:rsidR="00744350" w:rsidRPr="00744350">
        <w:rPr>
          <w:rFonts w:ascii="Times New Roman" w:hAnsi="Times New Roman" w:cs="Times New Roman"/>
        </w:rPr>
        <w:t>alues,</w:t>
      </w:r>
      <w:r w:rsidR="00744350" w:rsidRPr="00473298">
        <w:rPr>
          <w:rFonts w:ascii="Times New Roman" w:hAnsi="Times New Roman" w:cs="Times New Roman"/>
        </w:rPr>
        <w:t xml:space="preserve"> education</w:t>
      </w:r>
      <w:r w:rsidR="00DA7FDF">
        <w:rPr>
          <w:rFonts w:ascii="Times New Roman" w:hAnsi="Times New Roman" w:cs="Times New Roman"/>
        </w:rPr>
        <w:t xml:space="preserve"> aspirations</w:t>
      </w:r>
      <w:r w:rsidR="00744350" w:rsidRPr="00473298">
        <w:rPr>
          <w:rFonts w:ascii="Times New Roman" w:hAnsi="Times New Roman" w:cs="Times New Roman"/>
        </w:rPr>
        <w:t>, and</w:t>
      </w:r>
      <w:r w:rsidR="00473298">
        <w:rPr>
          <w:rFonts w:ascii="Times New Roman" w:hAnsi="Times New Roman" w:cs="Times New Roman"/>
        </w:rPr>
        <w:t xml:space="preserve"> supportive </w:t>
      </w:r>
      <w:r w:rsidR="00744350" w:rsidRPr="00473298">
        <w:rPr>
          <w:rFonts w:ascii="Times New Roman" w:hAnsi="Times New Roman" w:cs="Times New Roman"/>
        </w:rPr>
        <w:t>adult and peer relationships.</w:t>
      </w:r>
      <w:r w:rsidR="00FB0BC3">
        <w:rPr>
          <w:rFonts w:ascii="Times New Roman" w:hAnsi="Times New Roman" w:cs="Times New Roman"/>
        </w:rPr>
        <w:t xml:space="preserve"> The most commonly described mental health problems among</w:t>
      </w:r>
      <w:r w:rsidR="00DA7FDF">
        <w:rPr>
          <w:rFonts w:ascii="Times New Roman" w:hAnsi="Times New Roman" w:cs="Times New Roman"/>
        </w:rPr>
        <w:t xml:space="preserve"> study participants</w:t>
      </w:r>
      <w:r w:rsidR="00FB0BC3">
        <w:rPr>
          <w:rFonts w:ascii="Times New Roman" w:hAnsi="Times New Roman" w:cs="Times New Roman"/>
        </w:rPr>
        <w:t xml:space="preserve"> were substance abuse, psychosis, and anxiety.</w:t>
      </w:r>
      <w:r w:rsidR="004347EE">
        <w:rPr>
          <w:rFonts w:ascii="Times New Roman" w:hAnsi="Times New Roman" w:cs="Times New Roman"/>
        </w:rPr>
        <w:t xml:space="preserve"> </w:t>
      </w:r>
    </w:p>
    <w:p w14:paraId="05674D44" w14:textId="0C35FA7B" w:rsidR="00F16051" w:rsidRDefault="00F16051" w:rsidP="00FB0BC3">
      <w:pPr>
        <w:spacing w:line="360" w:lineRule="auto"/>
        <w:rPr>
          <w:rFonts w:ascii="Times New Roman" w:hAnsi="Times New Roman" w:cs="Times New Roman"/>
        </w:rPr>
      </w:pPr>
      <w:r w:rsidRPr="00B90772">
        <w:rPr>
          <w:rFonts w:ascii="Times New Roman" w:hAnsi="Times New Roman" w:cs="Times New Roman"/>
          <w:b/>
          <w:bCs/>
        </w:rPr>
        <w:t>Conclusions</w:t>
      </w:r>
      <w:r w:rsidR="00473298">
        <w:rPr>
          <w:rFonts w:ascii="Times New Roman" w:hAnsi="Times New Roman" w:cs="Times New Roman"/>
        </w:rPr>
        <w:t xml:space="preserve">: </w:t>
      </w:r>
      <w:r w:rsidR="002D3A87">
        <w:rPr>
          <w:rFonts w:ascii="Times New Roman" w:hAnsi="Times New Roman" w:cs="Times New Roman"/>
        </w:rPr>
        <w:t>There is an urgent need to pay greater attention to the mental</w:t>
      </w:r>
      <w:r w:rsidR="00FB0BC3">
        <w:rPr>
          <w:rFonts w:ascii="Times New Roman" w:hAnsi="Times New Roman" w:cs="Times New Roman"/>
        </w:rPr>
        <w:t xml:space="preserve"> health</w:t>
      </w:r>
      <w:r w:rsidR="002D3A87">
        <w:rPr>
          <w:rFonts w:ascii="Times New Roman" w:hAnsi="Times New Roman" w:cs="Times New Roman"/>
        </w:rPr>
        <w:t xml:space="preserve"> of young people living in urban slums</w:t>
      </w:r>
      <w:r w:rsidR="00FB0BC3">
        <w:rPr>
          <w:rFonts w:ascii="Times New Roman" w:hAnsi="Times New Roman" w:cs="Times New Roman"/>
        </w:rPr>
        <w:t>. P</w:t>
      </w:r>
      <w:r w:rsidR="002D3A87">
        <w:rPr>
          <w:rFonts w:ascii="Times New Roman" w:hAnsi="Times New Roman" w:cs="Times New Roman"/>
        </w:rPr>
        <w:t>olicies and interventions</w:t>
      </w:r>
      <w:r w:rsidR="00FB0BC3">
        <w:rPr>
          <w:rFonts w:ascii="Times New Roman" w:hAnsi="Times New Roman" w:cs="Times New Roman"/>
        </w:rPr>
        <w:t xml:space="preserve"> which</w:t>
      </w:r>
      <w:r w:rsidR="002D3A87">
        <w:rPr>
          <w:rFonts w:ascii="Times New Roman" w:hAnsi="Times New Roman" w:cs="Times New Roman"/>
        </w:rPr>
        <w:t xml:space="preserve"> address structural and social barriers</w:t>
      </w:r>
      <w:r w:rsidR="00095C38">
        <w:rPr>
          <w:rFonts w:ascii="Times New Roman" w:hAnsi="Times New Roman" w:cs="Times New Roman"/>
        </w:rPr>
        <w:t>,</w:t>
      </w:r>
      <w:r w:rsidR="004F4AED">
        <w:rPr>
          <w:rFonts w:ascii="Times New Roman" w:hAnsi="Times New Roman" w:cs="Times New Roman"/>
        </w:rPr>
        <w:t xml:space="preserve"> </w:t>
      </w:r>
      <w:r w:rsidR="00DA7FDF">
        <w:rPr>
          <w:rFonts w:ascii="Times New Roman" w:hAnsi="Times New Roman" w:cs="Times New Roman"/>
        </w:rPr>
        <w:t xml:space="preserve">and build on identified coping resources </w:t>
      </w:r>
      <w:r w:rsidR="004F4AED">
        <w:rPr>
          <w:rFonts w:ascii="Times New Roman" w:hAnsi="Times New Roman" w:cs="Times New Roman"/>
        </w:rPr>
        <w:t>are needed to</w:t>
      </w:r>
      <w:r w:rsidR="00533230">
        <w:rPr>
          <w:rFonts w:ascii="Times New Roman" w:hAnsi="Times New Roman" w:cs="Times New Roman"/>
        </w:rPr>
        <w:t xml:space="preserve"> build</w:t>
      </w:r>
      <w:r w:rsidR="00FB0BC3">
        <w:rPr>
          <w:rFonts w:ascii="Times New Roman" w:hAnsi="Times New Roman" w:cs="Times New Roman"/>
        </w:rPr>
        <w:t xml:space="preserve"> mentally</w:t>
      </w:r>
      <w:r w:rsidR="002D3A87">
        <w:rPr>
          <w:rFonts w:ascii="Times New Roman" w:hAnsi="Times New Roman" w:cs="Times New Roman"/>
        </w:rPr>
        <w:t xml:space="preserve"> healthier communities for all.   </w:t>
      </w:r>
    </w:p>
    <w:p w14:paraId="193DBB03" w14:textId="77777777" w:rsidR="002D3A87" w:rsidRDefault="002D3A87">
      <w:pPr>
        <w:rPr>
          <w:rFonts w:ascii="Times New Roman" w:hAnsi="Times New Roman" w:cs="Times New Roman"/>
        </w:rPr>
      </w:pPr>
    </w:p>
    <w:p w14:paraId="4FCBA28A" w14:textId="77777777" w:rsidR="002D3A87" w:rsidRPr="00473298" w:rsidRDefault="002D3A87">
      <w:pPr>
        <w:rPr>
          <w:rFonts w:ascii="Times New Roman" w:hAnsi="Times New Roman" w:cs="Times New Roman"/>
        </w:rPr>
      </w:pPr>
    </w:p>
    <w:sectPr w:rsidR="002D3A87" w:rsidRPr="004732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DA4"/>
    <w:rsid w:val="00002CD8"/>
    <w:rsid w:val="00011C4A"/>
    <w:rsid w:val="00012C52"/>
    <w:rsid w:val="000142EE"/>
    <w:rsid w:val="0002227F"/>
    <w:rsid w:val="0002414B"/>
    <w:rsid w:val="00026B73"/>
    <w:rsid w:val="00032426"/>
    <w:rsid w:val="00035861"/>
    <w:rsid w:val="00037301"/>
    <w:rsid w:val="00041E00"/>
    <w:rsid w:val="0005778E"/>
    <w:rsid w:val="00057BEF"/>
    <w:rsid w:val="00062643"/>
    <w:rsid w:val="0006424C"/>
    <w:rsid w:val="00065114"/>
    <w:rsid w:val="00065F31"/>
    <w:rsid w:val="00072320"/>
    <w:rsid w:val="0007644A"/>
    <w:rsid w:val="00080992"/>
    <w:rsid w:val="00087065"/>
    <w:rsid w:val="00095564"/>
    <w:rsid w:val="00095C38"/>
    <w:rsid w:val="000979A7"/>
    <w:rsid w:val="000B2591"/>
    <w:rsid w:val="000B453E"/>
    <w:rsid w:val="000D6850"/>
    <w:rsid w:val="000E2697"/>
    <w:rsid w:val="000E36DC"/>
    <w:rsid w:val="000E3930"/>
    <w:rsid w:val="000E6605"/>
    <w:rsid w:val="000E7D1A"/>
    <w:rsid w:val="000F16AF"/>
    <w:rsid w:val="000F1ED0"/>
    <w:rsid w:val="000F3E75"/>
    <w:rsid w:val="000F7525"/>
    <w:rsid w:val="00102031"/>
    <w:rsid w:val="0010511B"/>
    <w:rsid w:val="001145AC"/>
    <w:rsid w:val="00115BA1"/>
    <w:rsid w:val="00120479"/>
    <w:rsid w:val="00120DCA"/>
    <w:rsid w:val="001225E9"/>
    <w:rsid w:val="0013190E"/>
    <w:rsid w:val="00135889"/>
    <w:rsid w:val="001377A4"/>
    <w:rsid w:val="00140846"/>
    <w:rsid w:val="00144AA5"/>
    <w:rsid w:val="00144BEE"/>
    <w:rsid w:val="0014703D"/>
    <w:rsid w:val="00163C23"/>
    <w:rsid w:val="00165B2A"/>
    <w:rsid w:val="00167ACD"/>
    <w:rsid w:val="001747F0"/>
    <w:rsid w:val="0017482D"/>
    <w:rsid w:val="001772DF"/>
    <w:rsid w:val="00181328"/>
    <w:rsid w:val="0018579A"/>
    <w:rsid w:val="00187269"/>
    <w:rsid w:val="00195120"/>
    <w:rsid w:val="001A0C01"/>
    <w:rsid w:val="001A2A65"/>
    <w:rsid w:val="001A5522"/>
    <w:rsid w:val="001B13F9"/>
    <w:rsid w:val="001B291F"/>
    <w:rsid w:val="001B2C54"/>
    <w:rsid w:val="001B3AEF"/>
    <w:rsid w:val="001C02C4"/>
    <w:rsid w:val="001C4704"/>
    <w:rsid w:val="001C5737"/>
    <w:rsid w:val="001C6683"/>
    <w:rsid w:val="001D3145"/>
    <w:rsid w:val="001E1075"/>
    <w:rsid w:val="001E27B1"/>
    <w:rsid w:val="001E3BF4"/>
    <w:rsid w:val="001E6FA9"/>
    <w:rsid w:val="001F4A21"/>
    <w:rsid w:val="001F6527"/>
    <w:rsid w:val="001F73C3"/>
    <w:rsid w:val="00204F84"/>
    <w:rsid w:val="00207F9B"/>
    <w:rsid w:val="00211806"/>
    <w:rsid w:val="0022226E"/>
    <w:rsid w:val="002235AE"/>
    <w:rsid w:val="00224AE9"/>
    <w:rsid w:val="00233554"/>
    <w:rsid w:val="002366F5"/>
    <w:rsid w:val="002414AB"/>
    <w:rsid w:val="0024410D"/>
    <w:rsid w:val="00254091"/>
    <w:rsid w:val="00255690"/>
    <w:rsid w:val="00257E03"/>
    <w:rsid w:val="002615AF"/>
    <w:rsid w:val="00266DE5"/>
    <w:rsid w:val="00271C57"/>
    <w:rsid w:val="00280689"/>
    <w:rsid w:val="00284897"/>
    <w:rsid w:val="00284FC7"/>
    <w:rsid w:val="002855E7"/>
    <w:rsid w:val="00286722"/>
    <w:rsid w:val="00291593"/>
    <w:rsid w:val="00293646"/>
    <w:rsid w:val="00296B55"/>
    <w:rsid w:val="00296F9A"/>
    <w:rsid w:val="002A0B57"/>
    <w:rsid w:val="002A255D"/>
    <w:rsid w:val="002A7F17"/>
    <w:rsid w:val="002B0490"/>
    <w:rsid w:val="002B0743"/>
    <w:rsid w:val="002C7C2B"/>
    <w:rsid w:val="002D07CD"/>
    <w:rsid w:val="002D3A87"/>
    <w:rsid w:val="002D592F"/>
    <w:rsid w:val="002E2269"/>
    <w:rsid w:val="002F34A2"/>
    <w:rsid w:val="002F728F"/>
    <w:rsid w:val="002F7E2C"/>
    <w:rsid w:val="00302918"/>
    <w:rsid w:val="0030534F"/>
    <w:rsid w:val="00311777"/>
    <w:rsid w:val="00313A78"/>
    <w:rsid w:val="0031696F"/>
    <w:rsid w:val="00321777"/>
    <w:rsid w:val="00325A43"/>
    <w:rsid w:val="00326F82"/>
    <w:rsid w:val="003411BE"/>
    <w:rsid w:val="00343E5D"/>
    <w:rsid w:val="0034704B"/>
    <w:rsid w:val="00354638"/>
    <w:rsid w:val="003550A8"/>
    <w:rsid w:val="00360FD3"/>
    <w:rsid w:val="003622D7"/>
    <w:rsid w:val="00363904"/>
    <w:rsid w:val="00373AA5"/>
    <w:rsid w:val="0037569B"/>
    <w:rsid w:val="00376ED3"/>
    <w:rsid w:val="0038376F"/>
    <w:rsid w:val="003865AF"/>
    <w:rsid w:val="00395336"/>
    <w:rsid w:val="003973B5"/>
    <w:rsid w:val="003A16FC"/>
    <w:rsid w:val="003A3BEF"/>
    <w:rsid w:val="003A41F1"/>
    <w:rsid w:val="003B2596"/>
    <w:rsid w:val="003B54DD"/>
    <w:rsid w:val="003C118C"/>
    <w:rsid w:val="003C49E9"/>
    <w:rsid w:val="003C5B11"/>
    <w:rsid w:val="003C62F5"/>
    <w:rsid w:val="003D05FC"/>
    <w:rsid w:val="003D4500"/>
    <w:rsid w:val="003D4E5D"/>
    <w:rsid w:val="003D6B34"/>
    <w:rsid w:val="003D730B"/>
    <w:rsid w:val="003D7545"/>
    <w:rsid w:val="003E4227"/>
    <w:rsid w:val="003E488D"/>
    <w:rsid w:val="003E572A"/>
    <w:rsid w:val="003E6E65"/>
    <w:rsid w:val="003F5B10"/>
    <w:rsid w:val="00400DDA"/>
    <w:rsid w:val="004030E9"/>
    <w:rsid w:val="004114A7"/>
    <w:rsid w:val="004116CE"/>
    <w:rsid w:val="00416623"/>
    <w:rsid w:val="00423A0D"/>
    <w:rsid w:val="0042602C"/>
    <w:rsid w:val="00426CBF"/>
    <w:rsid w:val="00427612"/>
    <w:rsid w:val="004347EE"/>
    <w:rsid w:val="00434A5F"/>
    <w:rsid w:val="00435972"/>
    <w:rsid w:val="00435F33"/>
    <w:rsid w:val="00441694"/>
    <w:rsid w:val="00442AD6"/>
    <w:rsid w:val="004440C9"/>
    <w:rsid w:val="004549C1"/>
    <w:rsid w:val="004616ED"/>
    <w:rsid w:val="004631C8"/>
    <w:rsid w:val="00465809"/>
    <w:rsid w:val="00471185"/>
    <w:rsid w:val="00473298"/>
    <w:rsid w:val="004745B7"/>
    <w:rsid w:val="00474CED"/>
    <w:rsid w:val="004766F4"/>
    <w:rsid w:val="004807A7"/>
    <w:rsid w:val="00481E97"/>
    <w:rsid w:val="00485D59"/>
    <w:rsid w:val="004933D2"/>
    <w:rsid w:val="004B205B"/>
    <w:rsid w:val="004B6DFA"/>
    <w:rsid w:val="004B7EAC"/>
    <w:rsid w:val="004C07A2"/>
    <w:rsid w:val="004C08B4"/>
    <w:rsid w:val="004C11A6"/>
    <w:rsid w:val="004C2813"/>
    <w:rsid w:val="004C3287"/>
    <w:rsid w:val="004C36F1"/>
    <w:rsid w:val="004C43D5"/>
    <w:rsid w:val="004D1F5E"/>
    <w:rsid w:val="004E1544"/>
    <w:rsid w:val="004E300B"/>
    <w:rsid w:val="004E357D"/>
    <w:rsid w:val="004E3F0A"/>
    <w:rsid w:val="004E648C"/>
    <w:rsid w:val="004E746C"/>
    <w:rsid w:val="004E7E16"/>
    <w:rsid w:val="004F01EA"/>
    <w:rsid w:val="004F1E2A"/>
    <w:rsid w:val="004F2A47"/>
    <w:rsid w:val="004F3429"/>
    <w:rsid w:val="004F3A41"/>
    <w:rsid w:val="004F4AED"/>
    <w:rsid w:val="0050181D"/>
    <w:rsid w:val="005028EB"/>
    <w:rsid w:val="00512B15"/>
    <w:rsid w:val="0051318A"/>
    <w:rsid w:val="00527BB2"/>
    <w:rsid w:val="00527DB2"/>
    <w:rsid w:val="00533230"/>
    <w:rsid w:val="00536F4E"/>
    <w:rsid w:val="005410A4"/>
    <w:rsid w:val="005412FD"/>
    <w:rsid w:val="00542DB3"/>
    <w:rsid w:val="00545722"/>
    <w:rsid w:val="00552330"/>
    <w:rsid w:val="00554121"/>
    <w:rsid w:val="0055483B"/>
    <w:rsid w:val="005615BA"/>
    <w:rsid w:val="005652B3"/>
    <w:rsid w:val="00567DA4"/>
    <w:rsid w:val="0057251C"/>
    <w:rsid w:val="00575495"/>
    <w:rsid w:val="005804A4"/>
    <w:rsid w:val="00583756"/>
    <w:rsid w:val="0059178C"/>
    <w:rsid w:val="0059217A"/>
    <w:rsid w:val="00592576"/>
    <w:rsid w:val="00595960"/>
    <w:rsid w:val="005A082A"/>
    <w:rsid w:val="005A4E5E"/>
    <w:rsid w:val="005A6D0C"/>
    <w:rsid w:val="005B286D"/>
    <w:rsid w:val="005B3400"/>
    <w:rsid w:val="005B4BB7"/>
    <w:rsid w:val="005B564C"/>
    <w:rsid w:val="005C219C"/>
    <w:rsid w:val="005C2D58"/>
    <w:rsid w:val="005C4E55"/>
    <w:rsid w:val="005D43CA"/>
    <w:rsid w:val="005D77A1"/>
    <w:rsid w:val="005E4885"/>
    <w:rsid w:val="005F4179"/>
    <w:rsid w:val="005F6F4B"/>
    <w:rsid w:val="00604307"/>
    <w:rsid w:val="00620A6E"/>
    <w:rsid w:val="00620BF7"/>
    <w:rsid w:val="00623394"/>
    <w:rsid w:val="0063669F"/>
    <w:rsid w:val="00640D31"/>
    <w:rsid w:val="0064452C"/>
    <w:rsid w:val="0064554E"/>
    <w:rsid w:val="00645A17"/>
    <w:rsid w:val="0064679E"/>
    <w:rsid w:val="00651BAE"/>
    <w:rsid w:val="006520EC"/>
    <w:rsid w:val="00653729"/>
    <w:rsid w:val="00654549"/>
    <w:rsid w:val="0066015E"/>
    <w:rsid w:val="00663C02"/>
    <w:rsid w:val="0066741B"/>
    <w:rsid w:val="006710AA"/>
    <w:rsid w:val="00672809"/>
    <w:rsid w:val="006855B0"/>
    <w:rsid w:val="0068617A"/>
    <w:rsid w:val="00691B11"/>
    <w:rsid w:val="00691F2C"/>
    <w:rsid w:val="006933EA"/>
    <w:rsid w:val="00695F2F"/>
    <w:rsid w:val="006A2695"/>
    <w:rsid w:val="006A51AE"/>
    <w:rsid w:val="006A5C1C"/>
    <w:rsid w:val="006B1F3A"/>
    <w:rsid w:val="006B2063"/>
    <w:rsid w:val="006B7DDB"/>
    <w:rsid w:val="006C07DC"/>
    <w:rsid w:val="006C20A6"/>
    <w:rsid w:val="006C296E"/>
    <w:rsid w:val="006C684C"/>
    <w:rsid w:val="006D0FFB"/>
    <w:rsid w:val="006D5931"/>
    <w:rsid w:val="006D6A9F"/>
    <w:rsid w:val="006E3022"/>
    <w:rsid w:val="006E69F7"/>
    <w:rsid w:val="006F2747"/>
    <w:rsid w:val="006F66E5"/>
    <w:rsid w:val="0070263A"/>
    <w:rsid w:val="0070412D"/>
    <w:rsid w:val="00706262"/>
    <w:rsid w:val="007064BD"/>
    <w:rsid w:val="00710C6E"/>
    <w:rsid w:val="007139BC"/>
    <w:rsid w:val="007140F3"/>
    <w:rsid w:val="007214D2"/>
    <w:rsid w:val="00722CBE"/>
    <w:rsid w:val="00723A84"/>
    <w:rsid w:val="00726D3B"/>
    <w:rsid w:val="0072797C"/>
    <w:rsid w:val="0073206B"/>
    <w:rsid w:val="007323AD"/>
    <w:rsid w:val="00742090"/>
    <w:rsid w:val="00744350"/>
    <w:rsid w:val="007469B0"/>
    <w:rsid w:val="007471A9"/>
    <w:rsid w:val="00747682"/>
    <w:rsid w:val="00750E9D"/>
    <w:rsid w:val="00753243"/>
    <w:rsid w:val="00753383"/>
    <w:rsid w:val="00753688"/>
    <w:rsid w:val="007577CF"/>
    <w:rsid w:val="0075798C"/>
    <w:rsid w:val="00761025"/>
    <w:rsid w:val="00761CAC"/>
    <w:rsid w:val="00762DC2"/>
    <w:rsid w:val="00762E71"/>
    <w:rsid w:val="00765135"/>
    <w:rsid w:val="007716AB"/>
    <w:rsid w:val="0078368D"/>
    <w:rsid w:val="00785F2B"/>
    <w:rsid w:val="00787D58"/>
    <w:rsid w:val="00796A60"/>
    <w:rsid w:val="007A513E"/>
    <w:rsid w:val="007A5BA3"/>
    <w:rsid w:val="007A662F"/>
    <w:rsid w:val="007B2066"/>
    <w:rsid w:val="007B26DF"/>
    <w:rsid w:val="007B41AB"/>
    <w:rsid w:val="007B5B3E"/>
    <w:rsid w:val="007C7DEA"/>
    <w:rsid w:val="007D24E0"/>
    <w:rsid w:val="007D271B"/>
    <w:rsid w:val="007D59C3"/>
    <w:rsid w:val="007D6FEF"/>
    <w:rsid w:val="007E305A"/>
    <w:rsid w:val="007E536B"/>
    <w:rsid w:val="007E6DB7"/>
    <w:rsid w:val="007F1F60"/>
    <w:rsid w:val="007F6D52"/>
    <w:rsid w:val="007F70EF"/>
    <w:rsid w:val="007F7C0B"/>
    <w:rsid w:val="007F7DAB"/>
    <w:rsid w:val="00803C8A"/>
    <w:rsid w:val="0080511E"/>
    <w:rsid w:val="00805B52"/>
    <w:rsid w:val="00805F10"/>
    <w:rsid w:val="00816A90"/>
    <w:rsid w:val="0082082F"/>
    <w:rsid w:val="00824550"/>
    <w:rsid w:val="00825966"/>
    <w:rsid w:val="008326CA"/>
    <w:rsid w:val="00843F07"/>
    <w:rsid w:val="00844933"/>
    <w:rsid w:val="00845B1D"/>
    <w:rsid w:val="0087222C"/>
    <w:rsid w:val="0087578A"/>
    <w:rsid w:val="008768A9"/>
    <w:rsid w:val="008776D4"/>
    <w:rsid w:val="00883F58"/>
    <w:rsid w:val="008A0907"/>
    <w:rsid w:val="008A3C76"/>
    <w:rsid w:val="008B0126"/>
    <w:rsid w:val="008B0275"/>
    <w:rsid w:val="008B0648"/>
    <w:rsid w:val="008B0DAB"/>
    <w:rsid w:val="008B2F84"/>
    <w:rsid w:val="008B4241"/>
    <w:rsid w:val="008B5622"/>
    <w:rsid w:val="008C3B48"/>
    <w:rsid w:val="008C3B81"/>
    <w:rsid w:val="008C3D9C"/>
    <w:rsid w:val="008C4AA8"/>
    <w:rsid w:val="008C73FD"/>
    <w:rsid w:val="008D2B1F"/>
    <w:rsid w:val="008D721E"/>
    <w:rsid w:val="008E0B80"/>
    <w:rsid w:val="008E4AC2"/>
    <w:rsid w:val="008E65C2"/>
    <w:rsid w:val="008F1E73"/>
    <w:rsid w:val="008F34A3"/>
    <w:rsid w:val="008F3639"/>
    <w:rsid w:val="008F58DF"/>
    <w:rsid w:val="00901B33"/>
    <w:rsid w:val="00910FB3"/>
    <w:rsid w:val="00924294"/>
    <w:rsid w:val="009259DD"/>
    <w:rsid w:val="00931076"/>
    <w:rsid w:val="00931277"/>
    <w:rsid w:val="00933133"/>
    <w:rsid w:val="0093443F"/>
    <w:rsid w:val="00941793"/>
    <w:rsid w:val="00944DF4"/>
    <w:rsid w:val="00944F05"/>
    <w:rsid w:val="0094762B"/>
    <w:rsid w:val="009511CF"/>
    <w:rsid w:val="009536B6"/>
    <w:rsid w:val="00957553"/>
    <w:rsid w:val="00964651"/>
    <w:rsid w:val="00972C9A"/>
    <w:rsid w:val="00973ACC"/>
    <w:rsid w:val="00974167"/>
    <w:rsid w:val="00975462"/>
    <w:rsid w:val="009809C7"/>
    <w:rsid w:val="00981EEF"/>
    <w:rsid w:val="009836FC"/>
    <w:rsid w:val="00987A54"/>
    <w:rsid w:val="009939B9"/>
    <w:rsid w:val="00995DBB"/>
    <w:rsid w:val="009A1188"/>
    <w:rsid w:val="009A19BD"/>
    <w:rsid w:val="009A3A0A"/>
    <w:rsid w:val="009A3E93"/>
    <w:rsid w:val="009A6BF8"/>
    <w:rsid w:val="009B11D4"/>
    <w:rsid w:val="009C1BA5"/>
    <w:rsid w:val="009C1E06"/>
    <w:rsid w:val="009C63CC"/>
    <w:rsid w:val="009D17BD"/>
    <w:rsid w:val="009D2120"/>
    <w:rsid w:val="009D38B4"/>
    <w:rsid w:val="009D6F74"/>
    <w:rsid w:val="009E5A2E"/>
    <w:rsid w:val="009E5F93"/>
    <w:rsid w:val="009E6A83"/>
    <w:rsid w:val="009E7447"/>
    <w:rsid w:val="009F1BEC"/>
    <w:rsid w:val="009F777A"/>
    <w:rsid w:val="00A00A8C"/>
    <w:rsid w:val="00A0155B"/>
    <w:rsid w:val="00A11827"/>
    <w:rsid w:val="00A13FD5"/>
    <w:rsid w:val="00A20CF8"/>
    <w:rsid w:val="00A21C2E"/>
    <w:rsid w:val="00A2326B"/>
    <w:rsid w:val="00A2460C"/>
    <w:rsid w:val="00A2559F"/>
    <w:rsid w:val="00A2571E"/>
    <w:rsid w:val="00A33DFD"/>
    <w:rsid w:val="00A33E37"/>
    <w:rsid w:val="00A345DF"/>
    <w:rsid w:val="00A406EF"/>
    <w:rsid w:val="00A41451"/>
    <w:rsid w:val="00A453A1"/>
    <w:rsid w:val="00A454D1"/>
    <w:rsid w:val="00A60A77"/>
    <w:rsid w:val="00A72927"/>
    <w:rsid w:val="00A75C70"/>
    <w:rsid w:val="00A75DAF"/>
    <w:rsid w:val="00A8760F"/>
    <w:rsid w:val="00A9118E"/>
    <w:rsid w:val="00A92073"/>
    <w:rsid w:val="00A9579E"/>
    <w:rsid w:val="00A961C8"/>
    <w:rsid w:val="00A97030"/>
    <w:rsid w:val="00AA3A42"/>
    <w:rsid w:val="00AA5FB5"/>
    <w:rsid w:val="00AB10C3"/>
    <w:rsid w:val="00AB1252"/>
    <w:rsid w:val="00AB1754"/>
    <w:rsid w:val="00AB37FD"/>
    <w:rsid w:val="00AB709A"/>
    <w:rsid w:val="00AB736E"/>
    <w:rsid w:val="00AC04AB"/>
    <w:rsid w:val="00AC49C9"/>
    <w:rsid w:val="00AC64AE"/>
    <w:rsid w:val="00AC6E69"/>
    <w:rsid w:val="00AE2839"/>
    <w:rsid w:val="00AE5BF4"/>
    <w:rsid w:val="00AF0FFA"/>
    <w:rsid w:val="00AF5000"/>
    <w:rsid w:val="00B00144"/>
    <w:rsid w:val="00B05185"/>
    <w:rsid w:val="00B071D4"/>
    <w:rsid w:val="00B07EA1"/>
    <w:rsid w:val="00B15612"/>
    <w:rsid w:val="00B22AC0"/>
    <w:rsid w:val="00B23B08"/>
    <w:rsid w:val="00B23CEB"/>
    <w:rsid w:val="00B268F6"/>
    <w:rsid w:val="00B26F2F"/>
    <w:rsid w:val="00B33E2C"/>
    <w:rsid w:val="00B43889"/>
    <w:rsid w:val="00B46B76"/>
    <w:rsid w:val="00B5048F"/>
    <w:rsid w:val="00B52618"/>
    <w:rsid w:val="00B53C1B"/>
    <w:rsid w:val="00B55E51"/>
    <w:rsid w:val="00B63743"/>
    <w:rsid w:val="00B66001"/>
    <w:rsid w:val="00B7133D"/>
    <w:rsid w:val="00B72F9D"/>
    <w:rsid w:val="00B7389D"/>
    <w:rsid w:val="00B740DB"/>
    <w:rsid w:val="00B74315"/>
    <w:rsid w:val="00B773E1"/>
    <w:rsid w:val="00B77F6A"/>
    <w:rsid w:val="00B81FEB"/>
    <w:rsid w:val="00B85C20"/>
    <w:rsid w:val="00B861AE"/>
    <w:rsid w:val="00B86B8B"/>
    <w:rsid w:val="00B90772"/>
    <w:rsid w:val="00BA287A"/>
    <w:rsid w:val="00BA748E"/>
    <w:rsid w:val="00BB1921"/>
    <w:rsid w:val="00BB1C82"/>
    <w:rsid w:val="00BB232F"/>
    <w:rsid w:val="00BC1828"/>
    <w:rsid w:val="00BC5881"/>
    <w:rsid w:val="00BC6528"/>
    <w:rsid w:val="00BC7551"/>
    <w:rsid w:val="00BC7952"/>
    <w:rsid w:val="00BD03DD"/>
    <w:rsid w:val="00BD5FFE"/>
    <w:rsid w:val="00BE28A9"/>
    <w:rsid w:val="00BE50D9"/>
    <w:rsid w:val="00BF18D3"/>
    <w:rsid w:val="00BF271A"/>
    <w:rsid w:val="00C001AA"/>
    <w:rsid w:val="00C05542"/>
    <w:rsid w:val="00C07DE4"/>
    <w:rsid w:val="00C1100F"/>
    <w:rsid w:val="00C12434"/>
    <w:rsid w:val="00C158F1"/>
    <w:rsid w:val="00C16CF7"/>
    <w:rsid w:val="00C174CD"/>
    <w:rsid w:val="00C21F41"/>
    <w:rsid w:val="00C23C24"/>
    <w:rsid w:val="00C30667"/>
    <w:rsid w:val="00C30ACD"/>
    <w:rsid w:val="00C35269"/>
    <w:rsid w:val="00C374BB"/>
    <w:rsid w:val="00C46EBB"/>
    <w:rsid w:val="00C50CAF"/>
    <w:rsid w:val="00C57BDA"/>
    <w:rsid w:val="00C620F2"/>
    <w:rsid w:val="00C65E8F"/>
    <w:rsid w:val="00C70E2C"/>
    <w:rsid w:val="00C828AB"/>
    <w:rsid w:val="00C95ED6"/>
    <w:rsid w:val="00C9693E"/>
    <w:rsid w:val="00C97635"/>
    <w:rsid w:val="00CA34AE"/>
    <w:rsid w:val="00CA5E78"/>
    <w:rsid w:val="00CB0D9E"/>
    <w:rsid w:val="00CB3EB2"/>
    <w:rsid w:val="00CB66B7"/>
    <w:rsid w:val="00CC3F9C"/>
    <w:rsid w:val="00CC50E3"/>
    <w:rsid w:val="00CD6954"/>
    <w:rsid w:val="00CE09BD"/>
    <w:rsid w:val="00CE141F"/>
    <w:rsid w:val="00CE4040"/>
    <w:rsid w:val="00CF451F"/>
    <w:rsid w:val="00CF4EAA"/>
    <w:rsid w:val="00D007AC"/>
    <w:rsid w:val="00D01595"/>
    <w:rsid w:val="00D111C1"/>
    <w:rsid w:val="00D135C4"/>
    <w:rsid w:val="00D1683B"/>
    <w:rsid w:val="00D17571"/>
    <w:rsid w:val="00D22EE4"/>
    <w:rsid w:val="00D27D59"/>
    <w:rsid w:val="00D345FF"/>
    <w:rsid w:val="00D34958"/>
    <w:rsid w:val="00D46C57"/>
    <w:rsid w:val="00D505D2"/>
    <w:rsid w:val="00D51D30"/>
    <w:rsid w:val="00D53CD8"/>
    <w:rsid w:val="00D54220"/>
    <w:rsid w:val="00D548E2"/>
    <w:rsid w:val="00D5556D"/>
    <w:rsid w:val="00D61054"/>
    <w:rsid w:val="00D64574"/>
    <w:rsid w:val="00D66D42"/>
    <w:rsid w:val="00D677C3"/>
    <w:rsid w:val="00D67CDF"/>
    <w:rsid w:val="00D71454"/>
    <w:rsid w:val="00D74161"/>
    <w:rsid w:val="00D771B0"/>
    <w:rsid w:val="00D864A4"/>
    <w:rsid w:val="00D926B1"/>
    <w:rsid w:val="00D935E6"/>
    <w:rsid w:val="00D944CE"/>
    <w:rsid w:val="00DA0F60"/>
    <w:rsid w:val="00DA4CB0"/>
    <w:rsid w:val="00DA709E"/>
    <w:rsid w:val="00DA783B"/>
    <w:rsid w:val="00DA7FDF"/>
    <w:rsid w:val="00DB23C2"/>
    <w:rsid w:val="00DB6BE3"/>
    <w:rsid w:val="00DD19DB"/>
    <w:rsid w:val="00DD2AC3"/>
    <w:rsid w:val="00DD34B1"/>
    <w:rsid w:val="00DD6834"/>
    <w:rsid w:val="00DE064B"/>
    <w:rsid w:val="00DE5EF9"/>
    <w:rsid w:val="00DF45AF"/>
    <w:rsid w:val="00E027AF"/>
    <w:rsid w:val="00E11ADC"/>
    <w:rsid w:val="00E13BFB"/>
    <w:rsid w:val="00E22B7C"/>
    <w:rsid w:val="00E23445"/>
    <w:rsid w:val="00E41E59"/>
    <w:rsid w:val="00E546C0"/>
    <w:rsid w:val="00E66848"/>
    <w:rsid w:val="00E70EC3"/>
    <w:rsid w:val="00E75156"/>
    <w:rsid w:val="00E81632"/>
    <w:rsid w:val="00E83286"/>
    <w:rsid w:val="00E873BB"/>
    <w:rsid w:val="00E8747A"/>
    <w:rsid w:val="00E914AB"/>
    <w:rsid w:val="00E91731"/>
    <w:rsid w:val="00E954B8"/>
    <w:rsid w:val="00EA1EF2"/>
    <w:rsid w:val="00EA5745"/>
    <w:rsid w:val="00EB1674"/>
    <w:rsid w:val="00EB2662"/>
    <w:rsid w:val="00EB6004"/>
    <w:rsid w:val="00EC55C4"/>
    <w:rsid w:val="00EC62FD"/>
    <w:rsid w:val="00ED2B79"/>
    <w:rsid w:val="00ED62FE"/>
    <w:rsid w:val="00EE70DA"/>
    <w:rsid w:val="00EF2016"/>
    <w:rsid w:val="00EF3EA0"/>
    <w:rsid w:val="00EF7B74"/>
    <w:rsid w:val="00F00E01"/>
    <w:rsid w:val="00F06503"/>
    <w:rsid w:val="00F11BF6"/>
    <w:rsid w:val="00F127E1"/>
    <w:rsid w:val="00F1604E"/>
    <w:rsid w:val="00F16051"/>
    <w:rsid w:val="00F209A6"/>
    <w:rsid w:val="00F2112A"/>
    <w:rsid w:val="00F30D06"/>
    <w:rsid w:val="00F35D5B"/>
    <w:rsid w:val="00F410DB"/>
    <w:rsid w:val="00F43CF9"/>
    <w:rsid w:val="00F43E9B"/>
    <w:rsid w:val="00F447B3"/>
    <w:rsid w:val="00F50C3D"/>
    <w:rsid w:val="00F54AC8"/>
    <w:rsid w:val="00F6207A"/>
    <w:rsid w:val="00F624FD"/>
    <w:rsid w:val="00F71135"/>
    <w:rsid w:val="00F723E8"/>
    <w:rsid w:val="00F763F9"/>
    <w:rsid w:val="00F766BC"/>
    <w:rsid w:val="00F77CBC"/>
    <w:rsid w:val="00F818E1"/>
    <w:rsid w:val="00F84A64"/>
    <w:rsid w:val="00F86D54"/>
    <w:rsid w:val="00F9179D"/>
    <w:rsid w:val="00F97F1B"/>
    <w:rsid w:val="00F97F92"/>
    <w:rsid w:val="00FA11DB"/>
    <w:rsid w:val="00FB0BC3"/>
    <w:rsid w:val="00FB7FA3"/>
    <w:rsid w:val="00FC2C03"/>
    <w:rsid w:val="00FC3FC0"/>
    <w:rsid w:val="00FD2079"/>
    <w:rsid w:val="00FD44E3"/>
    <w:rsid w:val="00FD7996"/>
    <w:rsid w:val="00FE21B9"/>
    <w:rsid w:val="00FF4D84"/>
    <w:rsid w:val="00FF4EC6"/>
    <w:rsid w:val="00FF5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56C3B5"/>
  <w15:chartTrackingRefBased/>
  <w15:docId w15:val="{82ABF849-E43A-1942-9EC0-C4CD287C9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67D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7D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67D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7D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67D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67DA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67DA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67DA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67DA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67DA4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7DA4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67DA4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7DA4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67DA4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67DA4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67DA4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67DA4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67DA4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567DA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67DA4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567DA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67DA4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567DA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67DA4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567D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67DA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67D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67DA4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567DA4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8776D4"/>
  </w:style>
  <w:style w:type="character" w:styleId="CommentReference">
    <w:name w:val="annotation reference"/>
    <w:basedOn w:val="DefaultParagraphFont"/>
    <w:uiPriority w:val="99"/>
    <w:semiHidden/>
    <w:unhideWhenUsed/>
    <w:rsid w:val="008776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776D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776D4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76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76D4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BELLA- AWUSAH, TOLULOPE (PGR)</dc:creator>
  <cp:keywords/>
  <dc:description/>
  <cp:lastModifiedBy>BELLA- AWUSAH, TOLULOPE (PGR)</cp:lastModifiedBy>
  <cp:revision>2</cp:revision>
  <dcterms:created xsi:type="dcterms:W3CDTF">2024-04-29T10:58:00Z</dcterms:created>
  <dcterms:modified xsi:type="dcterms:W3CDTF">2024-04-29T10:58:00Z</dcterms:modified>
</cp:coreProperties>
</file>