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46F0" w:rsidRDefault="008D46F0" w:rsidP="008D46F0">
      <w:r w:rsidRPr="00F54F70">
        <w:t>Being an effective member of Senate</w:t>
      </w:r>
      <w:r>
        <w:t>:</w:t>
      </w:r>
    </w:p>
    <w:p w:rsidR="008D46F0" w:rsidRPr="00F54F70" w:rsidRDefault="008D46F0" w:rsidP="008D46F0">
      <w:pPr>
        <w:pStyle w:val="ListParagraph"/>
        <w:numPr>
          <w:ilvl w:val="0"/>
          <w:numId w:val="4"/>
        </w:numPr>
        <w:rPr>
          <w:lang w:val="en-US"/>
        </w:rPr>
      </w:pPr>
      <w:r w:rsidRPr="00F54F70">
        <w:rPr>
          <w:lang w:val="en-US"/>
        </w:rPr>
        <w:t>Sufficient time to dedicate to preparation, attendance and follow up</w:t>
      </w:r>
    </w:p>
    <w:p w:rsidR="008D46F0" w:rsidRPr="00F54F70" w:rsidRDefault="008D46F0" w:rsidP="008D46F0">
      <w:pPr>
        <w:pStyle w:val="ListParagraph"/>
        <w:numPr>
          <w:ilvl w:val="0"/>
          <w:numId w:val="4"/>
        </w:numPr>
        <w:rPr>
          <w:lang w:val="en-US"/>
        </w:rPr>
      </w:pPr>
      <w:r w:rsidRPr="00F54F70">
        <w:rPr>
          <w:lang w:val="en-US"/>
        </w:rPr>
        <w:t xml:space="preserve">An appreciation of the Nolan Principles </w:t>
      </w:r>
      <w:r>
        <w:t>(</w:t>
      </w:r>
      <w:r w:rsidRPr="00F54F70">
        <w:t>https://www.gov.uk/government/publications/the-7-principles-of-public-life</w:t>
      </w:r>
      <w:r>
        <w:t>)</w:t>
      </w:r>
    </w:p>
    <w:p w:rsidR="008D46F0" w:rsidRPr="00F54F70" w:rsidRDefault="008D46F0" w:rsidP="008D46F0">
      <w:pPr>
        <w:pStyle w:val="ListParagraph"/>
        <w:numPr>
          <w:ilvl w:val="0"/>
          <w:numId w:val="4"/>
        </w:numPr>
        <w:rPr>
          <w:lang w:val="en-US"/>
        </w:rPr>
      </w:pPr>
      <w:r w:rsidRPr="00F54F70">
        <w:rPr>
          <w:lang w:val="en-US"/>
        </w:rPr>
        <w:t>An interest in academic governance and work of the Senate</w:t>
      </w:r>
    </w:p>
    <w:p w:rsidR="008D46F0" w:rsidRDefault="008D46F0" w:rsidP="008D46F0">
      <w:pPr>
        <w:pStyle w:val="ListParagraph"/>
        <w:numPr>
          <w:ilvl w:val="0"/>
          <w:numId w:val="4"/>
        </w:numPr>
      </w:pPr>
      <w:r w:rsidRPr="00F54F70">
        <w:t>Understanding of the role and responsibilities of Senate</w:t>
      </w:r>
    </w:p>
    <w:p w:rsidR="008D46F0" w:rsidRDefault="008D46F0" w:rsidP="008D46F0">
      <w:pPr>
        <w:pStyle w:val="ListParagraph"/>
        <w:numPr>
          <w:ilvl w:val="0"/>
          <w:numId w:val="4"/>
        </w:numPr>
      </w:pPr>
      <w:r w:rsidRPr="00F54F70">
        <w:t>Willing to contribute knowledge and experience to discussion</w:t>
      </w:r>
    </w:p>
    <w:p w:rsidR="008D46F0" w:rsidRDefault="008D46F0" w:rsidP="008D46F0">
      <w:pPr>
        <w:pStyle w:val="ListParagraph"/>
        <w:numPr>
          <w:ilvl w:val="0"/>
          <w:numId w:val="4"/>
        </w:numPr>
      </w:pPr>
      <w:r w:rsidRPr="00F54F70">
        <w:t>[As a representative], willing</w:t>
      </w:r>
      <w:r>
        <w:t xml:space="preserve"> to convey constituents’ views and</w:t>
      </w:r>
      <w:r w:rsidRPr="00F54F70">
        <w:t xml:space="preserve"> relay back decisions taken by Senate</w:t>
      </w:r>
    </w:p>
    <w:p w:rsidR="008D46F0" w:rsidRPr="00F54F70" w:rsidRDefault="008D46F0" w:rsidP="008D46F0">
      <w:pPr>
        <w:pStyle w:val="ListParagraph"/>
        <w:numPr>
          <w:ilvl w:val="0"/>
          <w:numId w:val="4"/>
        </w:numPr>
      </w:pPr>
      <w:r w:rsidRPr="00F54F70">
        <w:t>Strong communications, problem solving and analytical skills</w:t>
      </w:r>
    </w:p>
    <w:p w:rsidR="008D46F0" w:rsidRDefault="008D46F0" w:rsidP="00F54F70">
      <w:pPr>
        <w:rPr>
          <w:bCs/>
        </w:rPr>
      </w:pPr>
    </w:p>
    <w:p w:rsidR="00F54F70" w:rsidRPr="00F54F70" w:rsidRDefault="00F54F70" w:rsidP="008D46F0">
      <w:pPr>
        <w:spacing w:after="120" w:line="240" w:lineRule="auto"/>
      </w:pPr>
      <w:r w:rsidRPr="00F54F70">
        <w:rPr>
          <w:bCs/>
        </w:rPr>
        <w:t>Dates of</w:t>
      </w:r>
      <w:r>
        <w:rPr>
          <w:bCs/>
        </w:rPr>
        <w:t xml:space="preserve"> Senate </w:t>
      </w:r>
      <w:r w:rsidRPr="00F54F70">
        <w:rPr>
          <w:bCs/>
        </w:rPr>
        <w:t>meetings 2020/21:</w:t>
      </w:r>
    </w:p>
    <w:p w:rsidR="00F54F70" w:rsidRPr="00F54F70" w:rsidRDefault="00F54F70" w:rsidP="008D46F0">
      <w:pPr>
        <w:pStyle w:val="ListParagraph"/>
        <w:numPr>
          <w:ilvl w:val="0"/>
          <w:numId w:val="5"/>
        </w:numPr>
        <w:spacing w:after="120" w:line="240" w:lineRule="auto"/>
        <w:contextualSpacing w:val="0"/>
      </w:pPr>
      <w:r w:rsidRPr="008D46F0">
        <w:rPr>
          <w:bCs/>
        </w:rPr>
        <w:t>7 October 2020</w:t>
      </w:r>
    </w:p>
    <w:p w:rsidR="00F54F70" w:rsidRPr="00F54F70" w:rsidRDefault="00F54F70" w:rsidP="008D46F0">
      <w:pPr>
        <w:pStyle w:val="ListParagraph"/>
        <w:numPr>
          <w:ilvl w:val="0"/>
          <w:numId w:val="5"/>
        </w:numPr>
        <w:spacing w:after="120" w:line="240" w:lineRule="auto"/>
        <w:contextualSpacing w:val="0"/>
      </w:pPr>
      <w:r w:rsidRPr="008D46F0">
        <w:rPr>
          <w:bCs/>
        </w:rPr>
        <w:t>27 January 2021</w:t>
      </w:r>
    </w:p>
    <w:p w:rsidR="00F54F70" w:rsidRPr="00F54F70" w:rsidRDefault="00F54F70" w:rsidP="008D46F0">
      <w:pPr>
        <w:pStyle w:val="ListParagraph"/>
        <w:numPr>
          <w:ilvl w:val="0"/>
          <w:numId w:val="5"/>
        </w:numPr>
        <w:spacing w:after="120" w:line="240" w:lineRule="auto"/>
        <w:contextualSpacing w:val="0"/>
      </w:pPr>
      <w:r w:rsidRPr="008D46F0">
        <w:rPr>
          <w:bCs/>
        </w:rPr>
        <w:t>17 March 2021</w:t>
      </w:r>
    </w:p>
    <w:p w:rsidR="00F54F70" w:rsidRPr="00F54F70" w:rsidRDefault="00F54F70" w:rsidP="008D46F0">
      <w:pPr>
        <w:pStyle w:val="ListParagraph"/>
        <w:numPr>
          <w:ilvl w:val="0"/>
          <w:numId w:val="5"/>
        </w:numPr>
        <w:spacing w:after="120" w:line="240" w:lineRule="auto"/>
        <w:contextualSpacing w:val="0"/>
      </w:pPr>
      <w:r w:rsidRPr="008D46F0">
        <w:rPr>
          <w:bCs/>
        </w:rPr>
        <w:t>16 June 2021</w:t>
      </w:r>
    </w:p>
    <w:p w:rsidR="00F54F70" w:rsidRPr="00F54F70" w:rsidRDefault="00F54F70" w:rsidP="008D46F0">
      <w:pPr>
        <w:pStyle w:val="ListParagraph"/>
        <w:numPr>
          <w:ilvl w:val="0"/>
          <w:numId w:val="5"/>
        </w:numPr>
        <w:spacing w:after="120" w:line="240" w:lineRule="auto"/>
        <w:contextualSpacing w:val="0"/>
      </w:pPr>
      <w:r w:rsidRPr="008D46F0">
        <w:rPr>
          <w:bCs/>
        </w:rPr>
        <w:t>7 July 2021</w:t>
      </w:r>
    </w:p>
    <w:p w:rsidR="00F54F70" w:rsidRPr="00F54F70" w:rsidRDefault="00F54F70" w:rsidP="00F54F70">
      <w:r w:rsidRPr="00F54F70">
        <w:rPr>
          <w:bCs/>
        </w:rPr>
        <w:t>Est</w:t>
      </w:r>
      <w:r w:rsidR="008D46F0">
        <w:rPr>
          <w:bCs/>
        </w:rPr>
        <w:t>imated</w:t>
      </w:r>
      <w:r w:rsidRPr="00F54F70">
        <w:rPr>
          <w:bCs/>
        </w:rPr>
        <w:t xml:space="preserve"> time commitment per meeting is approx</w:t>
      </w:r>
      <w:r w:rsidR="007753F8">
        <w:rPr>
          <w:bCs/>
        </w:rPr>
        <w:t xml:space="preserve">imately </w:t>
      </w:r>
      <w:r w:rsidRPr="00F54F70">
        <w:rPr>
          <w:bCs/>
        </w:rPr>
        <w:t xml:space="preserve">10 </w:t>
      </w:r>
      <w:r w:rsidR="007753F8">
        <w:rPr>
          <w:bCs/>
        </w:rPr>
        <w:t>hours</w:t>
      </w:r>
      <w:bookmarkStart w:id="0" w:name="_GoBack"/>
      <w:bookmarkEnd w:id="0"/>
      <w:r w:rsidRPr="00F54F70">
        <w:rPr>
          <w:bCs/>
        </w:rPr>
        <w:t xml:space="preserve"> </w:t>
      </w:r>
    </w:p>
    <w:p w:rsidR="00F54F70" w:rsidRPr="00F54F70" w:rsidRDefault="00F54F70" w:rsidP="00F54F70"/>
    <w:p w:rsidR="00F54F70" w:rsidRPr="00F54F70" w:rsidRDefault="00F54F70" w:rsidP="00F54F70">
      <w:pPr>
        <w:spacing w:after="120" w:line="240" w:lineRule="auto"/>
      </w:pPr>
      <w:r w:rsidRPr="00F54F70">
        <w:t xml:space="preserve">The </w:t>
      </w:r>
      <w:r>
        <w:t xml:space="preserve">seven </w:t>
      </w:r>
      <w:r w:rsidRPr="00F54F70">
        <w:t>ethical standards expected of public office holders:</w:t>
      </w:r>
    </w:p>
    <w:p w:rsidR="00000000" w:rsidRPr="00F54F70" w:rsidRDefault="007753F8" w:rsidP="00F54F70">
      <w:pPr>
        <w:pStyle w:val="ListParagraph"/>
        <w:numPr>
          <w:ilvl w:val="0"/>
          <w:numId w:val="2"/>
        </w:numPr>
        <w:spacing w:after="120" w:line="240" w:lineRule="auto"/>
        <w:contextualSpacing w:val="0"/>
      </w:pPr>
      <w:r w:rsidRPr="00F54F70">
        <w:rPr>
          <w:bCs/>
        </w:rPr>
        <w:t>Selflessness</w:t>
      </w:r>
    </w:p>
    <w:p w:rsidR="00000000" w:rsidRPr="00F54F70" w:rsidRDefault="007753F8" w:rsidP="00F54F70">
      <w:pPr>
        <w:pStyle w:val="ListParagraph"/>
        <w:numPr>
          <w:ilvl w:val="0"/>
          <w:numId w:val="2"/>
        </w:numPr>
        <w:spacing w:after="120" w:line="240" w:lineRule="auto"/>
        <w:contextualSpacing w:val="0"/>
      </w:pPr>
      <w:r w:rsidRPr="00F54F70">
        <w:rPr>
          <w:bCs/>
        </w:rPr>
        <w:t>Integrity</w:t>
      </w:r>
    </w:p>
    <w:p w:rsidR="00000000" w:rsidRPr="00F54F70" w:rsidRDefault="007753F8" w:rsidP="00F54F70">
      <w:pPr>
        <w:pStyle w:val="ListParagraph"/>
        <w:numPr>
          <w:ilvl w:val="0"/>
          <w:numId w:val="2"/>
        </w:numPr>
        <w:spacing w:after="120" w:line="240" w:lineRule="auto"/>
        <w:contextualSpacing w:val="0"/>
      </w:pPr>
      <w:r w:rsidRPr="00F54F70">
        <w:rPr>
          <w:bCs/>
        </w:rPr>
        <w:t>Objectivity</w:t>
      </w:r>
    </w:p>
    <w:p w:rsidR="00000000" w:rsidRPr="00F54F70" w:rsidRDefault="007753F8" w:rsidP="00F54F70">
      <w:pPr>
        <w:pStyle w:val="ListParagraph"/>
        <w:numPr>
          <w:ilvl w:val="0"/>
          <w:numId w:val="2"/>
        </w:numPr>
        <w:spacing w:after="120" w:line="240" w:lineRule="auto"/>
        <w:contextualSpacing w:val="0"/>
      </w:pPr>
      <w:r w:rsidRPr="00F54F70">
        <w:rPr>
          <w:bCs/>
        </w:rPr>
        <w:t>Accountability</w:t>
      </w:r>
    </w:p>
    <w:p w:rsidR="00000000" w:rsidRPr="00F54F70" w:rsidRDefault="007753F8" w:rsidP="00F54F70">
      <w:pPr>
        <w:pStyle w:val="ListParagraph"/>
        <w:numPr>
          <w:ilvl w:val="0"/>
          <w:numId w:val="2"/>
        </w:numPr>
        <w:spacing w:after="120" w:line="240" w:lineRule="auto"/>
        <w:contextualSpacing w:val="0"/>
      </w:pPr>
      <w:r w:rsidRPr="00F54F70">
        <w:rPr>
          <w:bCs/>
        </w:rPr>
        <w:t>Openness</w:t>
      </w:r>
    </w:p>
    <w:p w:rsidR="00000000" w:rsidRPr="00F54F70" w:rsidRDefault="007753F8" w:rsidP="00F54F70">
      <w:pPr>
        <w:pStyle w:val="ListParagraph"/>
        <w:numPr>
          <w:ilvl w:val="0"/>
          <w:numId w:val="2"/>
        </w:numPr>
        <w:spacing w:after="120" w:line="240" w:lineRule="auto"/>
        <w:contextualSpacing w:val="0"/>
      </w:pPr>
      <w:r w:rsidRPr="00F54F70">
        <w:rPr>
          <w:bCs/>
        </w:rPr>
        <w:t>Honesty</w:t>
      </w:r>
    </w:p>
    <w:p w:rsidR="00000000" w:rsidRPr="00F54F70" w:rsidRDefault="007753F8" w:rsidP="00F54F70">
      <w:pPr>
        <w:pStyle w:val="ListParagraph"/>
        <w:numPr>
          <w:ilvl w:val="0"/>
          <w:numId w:val="2"/>
        </w:numPr>
      </w:pPr>
      <w:r w:rsidRPr="00F54F70">
        <w:rPr>
          <w:bCs/>
        </w:rPr>
        <w:t>Leadership</w:t>
      </w:r>
    </w:p>
    <w:p w:rsidR="00F426EA" w:rsidRDefault="007753F8"/>
    <w:sectPr w:rsidR="00F426E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090BFA"/>
    <w:multiLevelType w:val="hybridMultilevel"/>
    <w:tmpl w:val="43021574"/>
    <w:lvl w:ilvl="0" w:tplc="7B18E43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92C1B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E9AE3A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09C96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56AA8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280463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00C6D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35ABD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38057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27727961"/>
    <w:multiLevelType w:val="hybridMultilevel"/>
    <w:tmpl w:val="AB08F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0B7F73"/>
    <w:multiLevelType w:val="hybridMultilevel"/>
    <w:tmpl w:val="89C611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FD4828"/>
    <w:multiLevelType w:val="hybridMultilevel"/>
    <w:tmpl w:val="F2A66864"/>
    <w:lvl w:ilvl="0" w:tplc="42F645C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94612F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8B4A2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1DCB5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2BE738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4E4A9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33AEC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AA2BE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1FE8E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 w15:restartNumberingAfterBreak="0">
    <w:nsid w:val="7CFC33B7"/>
    <w:multiLevelType w:val="hybridMultilevel"/>
    <w:tmpl w:val="7B504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4F70"/>
    <w:rsid w:val="0014087F"/>
    <w:rsid w:val="001714CE"/>
    <w:rsid w:val="007753F8"/>
    <w:rsid w:val="008D46F0"/>
    <w:rsid w:val="00C84D45"/>
    <w:rsid w:val="00F54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404AEC"/>
  <w15:chartTrackingRefBased/>
  <w15:docId w15:val="{DFD9B5CA-C237-4C26-A527-890B70CFB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54F7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54F70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54F7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426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0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9257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7627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20941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4931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1442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0808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32653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737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5148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64FCA22D</Template>
  <TotalTime>23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Black, Sophie</dc:creator>
  <cp:keywords/>
  <dc:description/>
  <cp:lastModifiedBy>Black, Sophie</cp:lastModifiedBy>
  <cp:revision>1</cp:revision>
  <dcterms:created xsi:type="dcterms:W3CDTF">2020-05-13T16:17:00Z</dcterms:created>
  <dcterms:modified xsi:type="dcterms:W3CDTF">2020-05-13T16:40:00Z</dcterms:modified>
</cp:coreProperties>
</file>